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997719" w:rsidRDefault="00805764" w:rsidP="00997719">
      <w:pPr>
        <w:jc w:val="center"/>
        <w:rPr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 w:rsidRPr="00997719">
        <w:rPr>
          <w:b/>
          <w:bCs/>
          <w:sz w:val="36"/>
          <w:szCs w:val="36"/>
          <w:shd w:val="pct15" w:color="auto" w:fill="FFFFFF"/>
        </w:rPr>
        <w:t>新 书 推 荐</w:t>
      </w:r>
    </w:p>
    <w:p w:rsidR="00F978A8" w:rsidRPr="00997719" w:rsidRDefault="00FA0462" w:rsidP="00997719">
      <w:pPr>
        <w:rPr>
          <w:rFonts w:hint="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103505</wp:posOffset>
            </wp:positionV>
            <wp:extent cx="1603375" cy="2569845"/>
            <wp:effectExtent l="0" t="0" r="0" b="0"/>
            <wp:wrapSquare wrapText="bothSides"/>
            <wp:docPr id="310" name="图片 310" descr="51Nq4aExW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51Nq4aExW8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bookmarkStart w:id="1" w:name="awards"/>
      <w:bookmarkEnd w:id="1"/>
      <w:r w:rsidRPr="009B5699">
        <w:rPr>
          <w:rFonts w:ascii="Times New Roman" w:cs="Times New Roman"/>
          <w:b/>
          <w:bCs/>
          <w:sz w:val="21"/>
          <w:szCs w:val="21"/>
        </w:rPr>
        <w:t>中文书名：《</w:t>
      </w:r>
      <w:r w:rsidR="000E027F">
        <w:rPr>
          <w:rFonts w:ascii="Times New Roman" w:cs="Times New Roman" w:hint="eastAsia"/>
          <w:b/>
          <w:bCs/>
          <w:sz w:val="21"/>
          <w:szCs w:val="21"/>
        </w:rPr>
        <w:t>经济学人</w:t>
      </w:r>
      <w:r w:rsidR="00596E44">
        <w:rPr>
          <w:rFonts w:ascii="Times New Roman" w:cs="Times New Roman" w:hint="eastAsia"/>
          <w:b/>
          <w:bCs/>
          <w:sz w:val="21"/>
          <w:szCs w:val="21"/>
        </w:rPr>
        <w:t>指南：管理理念与大师</w:t>
      </w:r>
      <w:r w:rsidRPr="009B5699">
        <w:rPr>
          <w:rFonts w:ascii="Times New Roman" w:cs="Times New Roman"/>
          <w:b/>
          <w:bCs/>
          <w:sz w:val="21"/>
          <w:szCs w:val="21"/>
        </w:rPr>
        <w:t>》</w:t>
      </w:r>
    </w:p>
    <w:p w:rsidR="00106B64" w:rsidRPr="00932B9C" w:rsidRDefault="003425A9" w:rsidP="00CD0FA6">
      <w:pPr>
        <w:tabs>
          <w:tab w:val="left" w:pos="341"/>
          <w:tab w:val="left" w:pos="5235"/>
        </w:tabs>
        <w:rPr>
          <w:rFonts w:ascii="Times New Roman" w:cs="Times New Roman" w:hint="eastAsia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英文书名：</w:t>
      </w:r>
      <w:r w:rsidR="00932B9C" w:rsidRPr="00932B9C">
        <w:rPr>
          <w:rFonts w:ascii="Times New Roman" w:cs="Times New Roman"/>
          <w:b/>
          <w:bCs/>
          <w:sz w:val="21"/>
          <w:szCs w:val="21"/>
        </w:rPr>
        <w:t>The Economist Guide to Management Ideas and Gurus</w:t>
      </w:r>
    </w:p>
    <w:p w:rsidR="003425A9" w:rsidRPr="00932B9C" w:rsidRDefault="003425A9" w:rsidP="00DE3BB5">
      <w:pPr>
        <w:tabs>
          <w:tab w:val="left" w:pos="341"/>
          <w:tab w:val="left" w:pos="5235"/>
        </w:tabs>
        <w:rPr>
          <w:rFonts w:asci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作</w:t>
      </w:r>
      <w:r w:rsidRPr="00932B9C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9B5699">
        <w:rPr>
          <w:rFonts w:ascii="Times New Roman" w:cs="Times New Roman"/>
          <w:b/>
          <w:bCs/>
          <w:sz w:val="21"/>
          <w:szCs w:val="21"/>
        </w:rPr>
        <w:t>者</w:t>
      </w:r>
      <w:r w:rsidRPr="00932B9C">
        <w:rPr>
          <w:rFonts w:ascii="Times New Roman" w:cs="Times New Roman"/>
          <w:b/>
          <w:bCs/>
          <w:sz w:val="21"/>
          <w:szCs w:val="21"/>
        </w:rPr>
        <w:t>：</w:t>
      </w:r>
      <w:bookmarkStart w:id="2" w:name="OLE_LINK3"/>
      <w:r w:rsidR="00932B9C" w:rsidRPr="00932B9C">
        <w:rPr>
          <w:rFonts w:ascii="Times New Roman" w:cs="Times New Roman"/>
          <w:b/>
          <w:bCs/>
          <w:sz w:val="21"/>
          <w:szCs w:val="21"/>
        </w:rPr>
        <w:t>Tim Hindle</w:t>
      </w:r>
      <w:hyperlink r:id="rId8" w:history="1"/>
    </w:p>
    <w:bookmarkEnd w:id="2"/>
    <w:p w:rsidR="003425A9" w:rsidRPr="00932B9C" w:rsidRDefault="003425A9" w:rsidP="00634403">
      <w:pPr>
        <w:tabs>
          <w:tab w:val="left" w:pos="341"/>
          <w:tab w:val="left" w:pos="5235"/>
        </w:tabs>
        <w:rPr>
          <w:rFonts w:ascii="Times New Roman" w:cs="Times New Roman" w:hint="eastAsia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出</w:t>
      </w:r>
      <w:r w:rsidRPr="0032088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B5699">
        <w:rPr>
          <w:rFonts w:ascii="Times New Roman" w:cs="Times New Roman"/>
          <w:b/>
          <w:bCs/>
          <w:sz w:val="21"/>
          <w:szCs w:val="21"/>
        </w:rPr>
        <w:t>版</w:t>
      </w:r>
      <w:r w:rsidRPr="0032088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B5699">
        <w:rPr>
          <w:rFonts w:ascii="Times New Roman" w:cs="Times New Roman"/>
          <w:b/>
          <w:bCs/>
          <w:sz w:val="21"/>
          <w:szCs w:val="21"/>
        </w:rPr>
        <w:t>社</w:t>
      </w:r>
      <w:r w:rsidRPr="0032088F">
        <w:rPr>
          <w:rFonts w:ascii="Times New Roman" w:cs="Times New Roman"/>
          <w:b/>
          <w:bCs/>
          <w:sz w:val="21"/>
          <w:szCs w:val="21"/>
        </w:rPr>
        <w:t>：</w:t>
      </w:r>
      <w:r w:rsidR="00932B9C">
        <w:rPr>
          <w:rFonts w:ascii="Times New Roman" w:cs="Times New Roman" w:hint="eastAsia"/>
          <w:b/>
          <w:bCs/>
          <w:sz w:val="21"/>
          <w:szCs w:val="21"/>
        </w:rPr>
        <w:t>Profile Books</w:t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代理公司：</w:t>
      </w:r>
      <w:r w:rsidR="00AB605F" w:rsidRPr="009B5699">
        <w:rPr>
          <w:rFonts w:ascii="Times New Roman" w:hAnsi="Times New Roman" w:cs="Times New Roman"/>
          <w:b/>
          <w:bCs/>
          <w:sz w:val="21"/>
          <w:szCs w:val="21"/>
        </w:rPr>
        <w:t>ANA</w:t>
      </w:r>
    </w:p>
    <w:p w:rsidR="00E94A58" w:rsidRPr="009B5699" w:rsidRDefault="00E94A58" w:rsidP="00E94A58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页</w:t>
      </w:r>
      <w:r w:rsidRPr="009B5699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9B5699">
        <w:rPr>
          <w:rFonts w:ascii="Times New Roman" w:cs="Times New Roman"/>
          <w:b/>
          <w:bCs/>
          <w:sz w:val="21"/>
          <w:szCs w:val="21"/>
        </w:rPr>
        <w:t>数：</w:t>
      </w:r>
      <w:r w:rsidR="00932B9C">
        <w:rPr>
          <w:rFonts w:ascii="Times New Roman" w:cs="Times New Roman" w:hint="eastAsia"/>
          <w:b/>
          <w:bCs/>
          <w:sz w:val="21"/>
          <w:szCs w:val="21"/>
        </w:rPr>
        <w:t>336</w:t>
      </w:r>
      <w:r w:rsidRPr="009B5699">
        <w:rPr>
          <w:rFonts w:ascii="Times New Roman" w:cs="Times New Roman"/>
          <w:b/>
          <w:bCs/>
          <w:sz w:val="21"/>
          <w:szCs w:val="21"/>
        </w:rPr>
        <w:t>页</w:t>
      </w:r>
    </w:p>
    <w:p w:rsidR="003425A9" w:rsidRPr="009B5699" w:rsidRDefault="00E94A58" w:rsidP="0063440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cs="Times New Roman"/>
          <w:b/>
          <w:bCs/>
          <w:sz w:val="21"/>
          <w:szCs w:val="21"/>
        </w:rPr>
        <w:t>出版</w:t>
      </w:r>
      <w:r>
        <w:rPr>
          <w:rFonts w:ascii="Times New Roman" w:cs="Times New Roman" w:hint="eastAsia"/>
          <w:b/>
          <w:bCs/>
          <w:sz w:val="21"/>
          <w:szCs w:val="21"/>
        </w:rPr>
        <w:t>时间</w:t>
      </w:r>
      <w:r w:rsidR="003425A9" w:rsidRPr="009B5699">
        <w:rPr>
          <w:rFonts w:ascii="Times New Roman" w:cs="Times New Roman"/>
          <w:b/>
          <w:bCs/>
          <w:sz w:val="21"/>
          <w:szCs w:val="21"/>
        </w:rPr>
        <w:t>：</w:t>
      </w:r>
      <w:r w:rsidR="00932B9C">
        <w:rPr>
          <w:rFonts w:ascii="Times New Roman" w:cs="Times New Roman" w:hint="eastAsia"/>
          <w:b/>
          <w:bCs/>
          <w:sz w:val="21"/>
          <w:szCs w:val="21"/>
        </w:rPr>
        <w:t>2012</w:t>
      </w:r>
      <w:r w:rsidR="00ED69EF" w:rsidRPr="009B5699">
        <w:rPr>
          <w:rFonts w:ascii="Times New Roman" w:cs="Times New Roman"/>
          <w:b/>
          <w:bCs/>
          <w:sz w:val="21"/>
          <w:szCs w:val="21"/>
        </w:rPr>
        <w:t>年</w:t>
      </w:r>
      <w:r w:rsidR="00932B9C">
        <w:rPr>
          <w:rFonts w:ascii="Times New Roman" w:cs="Times New Roman" w:hint="eastAsia"/>
          <w:b/>
          <w:bCs/>
          <w:sz w:val="21"/>
          <w:szCs w:val="21"/>
        </w:rPr>
        <w:t>4</w:t>
      </w:r>
      <w:r w:rsidR="00ED69EF" w:rsidRPr="009B5699">
        <w:rPr>
          <w:rFonts w:ascii="Times New Roman" w:cs="Times New Roman"/>
          <w:b/>
          <w:bCs/>
          <w:sz w:val="21"/>
          <w:szCs w:val="21"/>
        </w:rPr>
        <w:t>月</w:t>
      </w:r>
    </w:p>
    <w:p w:rsidR="003425A9" w:rsidRPr="009B5699" w:rsidRDefault="003425A9" w:rsidP="00634403">
      <w:pPr>
        <w:rPr>
          <w:rFonts w:ascii="Times New Roman" w:hAnsi="Times New Roman" w:cs="Times New Roman" w:hint="eastAsia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代理地区：中国大陆</w:t>
      </w:r>
      <w:r w:rsidR="00845953">
        <w:rPr>
          <w:rFonts w:ascii="Times New Roman" w:cs="Times New Roman" w:hint="eastAsia"/>
          <w:b/>
          <w:bCs/>
          <w:sz w:val="21"/>
          <w:szCs w:val="21"/>
        </w:rPr>
        <w:t>、台湾</w:t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 w:hint="eastAsia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审读资料：</w:t>
      </w:r>
      <w:r w:rsidR="00B251C6">
        <w:rPr>
          <w:rFonts w:ascii="Times New Roman" w:cs="Times New Roman" w:hint="eastAsia"/>
          <w:b/>
          <w:bCs/>
          <w:sz w:val="21"/>
          <w:szCs w:val="21"/>
        </w:rPr>
        <w:t>电子稿</w:t>
      </w:r>
    </w:p>
    <w:p w:rsidR="003425A9" w:rsidRPr="009B5699" w:rsidRDefault="003425A9" w:rsidP="00634403">
      <w:pPr>
        <w:tabs>
          <w:tab w:val="left" w:pos="341"/>
          <w:tab w:val="left" w:pos="5235"/>
        </w:tabs>
        <w:rPr>
          <w:rFonts w:ascii="Times New Roman" w:hAnsi="Times New Roman" w:cs="Times New Roman" w:hint="eastAsia"/>
          <w:b/>
          <w:bCs/>
          <w:sz w:val="21"/>
          <w:szCs w:val="21"/>
        </w:rPr>
      </w:pPr>
      <w:r w:rsidRPr="009B5699">
        <w:rPr>
          <w:rFonts w:ascii="Times New Roman" w:cs="Times New Roman"/>
          <w:b/>
          <w:bCs/>
          <w:sz w:val="21"/>
          <w:szCs w:val="21"/>
        </w:rPr>
        <w:t>类</w:t>
      </w:r>
      <w:r w:rsidRPr="009B5699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="00C86395" w:rsidRPr="009B5699">
        <w:rPr>
          <w:rFonts w:ascii="Times New Roman" w:cs="Times New Roman"/>
          <w:b/>
          <w:bCs/>
          <w:sz w:val="21"/>
          <w:szCs w:val="21"/>
        </w:rPr>
        <w:t>型：</w:t>
      </w:r>
      <w:r w:rsidR="009825E7">
        <w:rPr>
          <w:rFonts w:ascii="Times New Roman" w:cs="Times New Roman" w:hint="eastAsia"/>
          <w:b/>
          <w:bCs/>
          <w:sz w:val="21"/>
          <w:szCs w:val="21"/>
        </w:rPr>
        <w:t>经管</w:t>
      </w:r>
    </w:p>
    <w:p w:rsidR="00760A32" w:rsidRPr="00932B9C" w:rsidRDefault="00760A32" w:rsidP="00932B9C">
      <w:pPr>
        <w:jc w:val="both"/>
        <w:rPr>
          <w:rFonts w:ascii="Times New Roman" w:cs="Times New Roman" w:hint="eastAsia"/>
          <w:bCs/>
          <w:sz w:val="21"/>
          <w:szCs w:val="21"/>
        </w:rPr>
      </w:pPr>
    </w:p>
    <w:p w:rsidR="00167734" w:rsidRDefault="00B177D9" w:rsidP="00A4181D">
      <w:pPr>
        <w:jc w:val="both"/>
        <w:rPr>
          <w:rFonts w:ascii="Times New Roman" w:hAnsi="Times New Roman" w:cs="Times New Roman" w:hint="eastAsia"/>
          <w:b/>
          <w:bCs/>
          <w:sz w:val="21"/>
          <w:szCs w:val="21"/>
        </w:rPr>
      </w:pPr>
      <w:r w:rsidRPr="00A4181D">
        <w:rPr>
          <w:rFonts w:ascii="Times New Roman" w:hAnsi="Times New Roman" w:cs="Times New Roman"/>
          <w:b/>
          <w:bCs/>
          <w:sz w:val="21"/>
          <w:szCs w:val="21"/>
        </w:rPr>
        <w:t>内容简介：</w:t>
      </w:r>
    </w:p>
    <w:p w:rsidR="00DE60E6" w:rsidRPr="00A4181D" w:rsidRDefault="00DE60E6" w:rsidP="00A4181D">
      <w:pPr>
        <w:jc w:val="both"/>
        <w:rPr>
          <w:rFonts w:ascii="Times New Roman" w:hAnsi="Times New Roman" w:cs="Times New Roman" w:hint="eastAsia"/>
          <w:b/>
          <w:bCs/>
          <w:sz w:val="21"/>
          <w:szCs w:val="21"/>
        </w:rPr>
      </w:pPr>
    </w:p>
    <w:p w:rsidR="00A24A38" w:rsidRPr="00BE385C" w:rsidRDefault="007B02B5" w:rsidP="00A4181D">
      <w:pPr>
        <w:jc w:val="both"/>
        <w:rPr>
          <w:rFonts w:ascii="Times New Roman" w:hAnsi="Times New Roman" w:cs="Times New Roman" w:hint="eastAsia"/>
          <w:bCs/>
          <w:color w:val="000000"/>
          <w:sz w:val="21"/>
          <w:szCs w:val="21"/>
        </w:rPr>
      </w:pPr>
      <w:r w:rsidRPr="00BE385C">
        <w:rPr>
          <w:rFonts w:ascii="Times New Roman" w:hAnsi="Times New Roman" w:cs="Times New Roman" w:hint="eastAsia"/>
          <w:bCs/>
          <w:color w:val="000000"/>
          <w:sz w:val="21"/>
          <w:szCs w:val="21"/>
        </w:rPr>
        <w:t xml:space="preserve">    </w:t>
      </w:r>
      <w:r w:rsidR="00BE385C" w:rsidRPr="00BE385C">
        <w:rPr>
          <w:rFonts w:ascii="Times New Roman" w:hAnsi="Times New Roman" w:cs="Times New Roman" w:hint="eastAsia"/>
          <w:bCs/>
          <w:color w:val="000000"/>
          <w:sz w:val="21"/>
          <w:szCs w:val="21"/>
        </w:rPr>
        <w:t>这部指南深具洞察力，</w:t>
      </w:r>
      <w:r w:rsidR="008433EA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其精装版在全球广受欢迎，</w:t>
      </w:r>
      <w:r w:rsidR="00DA41D0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在过去的百年中，书中最有效的想法曾影响过商业管理领域。不仅如此，</w:t>
      </w:r>
      <w:r w:rsidR="00755E1C">
        <w:rPr>
          <w:rFonts w:ascii="Times New Roman" w:hAnsi="Times New Roman" w:cs="Times New Roman" w:hint="eastAsia"/>
          <w:bCs/>
          <w:color w:val="000000"/>
          <w:sz w:val="21"/>
          <w:szCs w:val="21"/>
        </w:rPr>
        <w:t>本书还包括了过去和现在最具影响力的商业思想家的条目。</w:t>
      </w:r>
      <w:r w:rsidR="006B2E46">
        <w:rPr>
          <w:rFonts w:ascii="Times New Roman" w:hAnsi="Times New Roman" w:cs="Times New Roman" w:hint="eastAsia"/>
          <w:bCs/>
          <w:color w:val="000000"/>
          <w:sz w:val="21"/>
          <w:szCs w:val="21"/>
        </w:rPr>
        <w:t>想法方面的条目有：</w:t>
      </w:r>
      <w:r w:rsidR="00143B18">
        <w:rPr>
          <w:rFonts w:ascii="Times New Roman" w:hAnsi="Times New Roman" w:cs="Times New Roman" w:hint="eastAsia"/>
          <w:bCs/>
          <w:color w:val="000000"/>
          <w:sz w:val="21"/>
          <w:szCs w:val="21"/>
        </w:rPr>
        <w:t>活跃的惯性；颠覆性技术；</w:t>
      </w:r>
      <w:r w:rsidR="00EA0DAA">
        <w:rPr>
          <w:rFonts w:ascii="Times New Roman" w:hAnsi="Times New Roman" w:cs="Times New Roman" w:hint="eastAsia"/>
          <w:bCs/>
          <w:color w:val="000000"/>
          <w:sz w:val="21"/>
          <w:szCs w:val="21"/>
        </w:rPr>
        <w:t>现地现物确认（</w:t>
      </w:r>
      <w:r w:rsidR="00DF48D2">
        <w:rPr>
          <w:rFonts w:ascii="Times New Roman" w:hAnsi="Times New Roman" w:cs="Times New Roman" w:hint="eastAsia"/>
          <w:bCs/>
          <w:color w:val="000000"/>
          <w:sz w:val="21"/>
          <w:szCs w:val="21"/>
        </w:rPr>
        <w:t>日本人称之为“自己去看看”</w:t>
      </w:r>
      <w:r w:rsidR="00EA0DAA"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）</w:t>
      </w:r>
      <w:r w:rsidR="00DF48D2">
        <w:rPr>
          <w:rFonts w:ascii="Times New Roman" w:hAnsi="Times New Roman" w:cs="Times New Roman" w:hint="eastAsia"/>
          <w:bCs/>
          <w:color w:val="000000"/>
          <w:sz w:val="21"/>
          <w:szCs w:val="21"/>
        </w:rPr>
        <w:t>；晕轮效应；长尾理论；</w:t>
      </w:r>
      <w:r w:rsidR="004A384C">
        <w:rPr>
          <w:rFonts w:ascii="Times New Roman" w:hAnsi="Times New Roman" w:cs="Times New Roman" w:hint="eastAsia"/>
          <w:bCs/>
          <w:color w:val="000000"/>
          <w:sz w:val="21"/>
          <w:szCs w:val="21"/>
        </w:rPr>
        <w:t>帕累托原则；六标准差；特殊团队；</w:t>
      </w:r>
      <w:r w:rsidR="004A384C" w:rsidRPr="00932B9C">
        <w:rPr>
          <w:rFonts w:ascii="Times New Roman" w:hAnsi="Times New Roman" w:cs="Times New Roman"/>
          <w:color w:val="000000"/>
          <w:sz w:val="21"/>
          <w:szCs w:val="21"/>
        </w:rPr>
        <w:t>SWOT</w:t>
      </w:r>
      <w:r w:rsidR="004A384C">
        <w:rPr>
          <w:rFonts w:ascii="Times New Roman" w:hAnsi="Times New Roman" w:cs="Times New Roman" w:hint="eastAsia"/>
          <w:color w:val="000000"/>
          <w:sz w:val="21"/>
          <w:szCs w:val="21"/>
        </w:rPr>
        <w:t>分析法；</w:t>
      </w:r>
      <w:r w:rsidR="009C3A63">
        <w:rPr>
          <w:rFonts w:ascii="Times New Roman" w:hAnsi="Times New Roman" w:cs="Times New Roman" w:hint="eastAsia"/>
          <w:color w:val="000000"/>
          <w:sz w:val="21"/>
          <w:szCs w:val="21"/>
        </w:rPr>
        <w:t>见微知著；引爆点；三重底线。</w:t>
      </w:r>
    </w:p>
    <w:p w:rsidR="008079AF" w:rsidRPr="00A4181D" w:rsidRDefault="008079AF" w:rsidP="00A4181D">
      <w:pPr>
        <w:jc w:val="both"/>
        <w:rPr>
          <w:rFonts w:ascii="Times New Roman" w:hAnsi="Times New Roman" w:cs="Times New Roman"/>
          <w:b/>
          <w:bCs/>
          <w:vanish/>
          <w:color w:val="000000"/>
          <w:sz w:val="21"/>
          <w:szCs w:val="21"/>
        </w:rPr>
      </w:pPr>
      <w:hyperlink r:id="rId9" w:anchor="#" w:history="1">
        <w:r w:rsidRPr="00A4181D">
          <w:rPr>
            <w:rStyle w:val="a6"/>
            <w:rFonts w:ascii="Times New Roman" w:hAnsi="Times New Roman" w:cs="Times New Roman"/>
            <w:b/>
            <w:bCs/>
            <w:vanish/>
            <w:sz w:val="21"/>
            <w:szCs w:val="21"/>
          </w:rPr>
          <w:t>Show More</w:t>
        </w:r>
      </w:hyperlink>
      <w:r w:rsidRPr="00A4181D">
        <w:rPr>
          <w:rFonts w:ascii="Times New Roman" w:hAnsi="Times New Roman" w:cs="Times New Roman"/>
          <w:b/>
          <w:bCs/>
          <w:vanish/>
          <w:color w:val="000000"/>
          <w:sz w:val="21"/>
          <w:szCs w:val="21"/>
        </w:rPr>
        <w:t xml:space="preserve"> </w:t>
      </w:r>
    </w:p>
    <w:p w:rsidR="008079AF" w:rsidRPr="00A4181D" w:rsidRDefault="008079AF" w:rsidP="00A4181D">
      <w:pPr>
        <w:jc w:val="both"/>
        <w:rPr>
          <w:rFonts w:ascii="Times New Roman" w:hAnsi="Times New Roman" w:cs="Times New Roman"/>
          <w:b/>
          <w:bCs/>
          <w:vanish/>
          <w:color w:val="000000"/>
          <w:sz w:val="21"/>
          <w:szCs w:val="21"/>
        </w:rPr>
      </w:pPr>
      <w:hyperlink r:id="rId10" w:anchor="#" w:history="1">
        <w:r w:rsidRPr="00A4181D">
          <w:rPr>
            <w:rStyle w:val="a6"/>
            <w:rFonts w:ascii="Times New Roman" w:hAnsi="Times New Roman" w:cs="Times New Roman"/>
            <w:b/>
            <w:bCs/>
            <w:vanish/>
            <w:sz w:val="21"/>
            <w:szCs w:val="21"/>
          </w:rPr>
          <w:t>Show Less</w:t>
        </w:r>
      </w:hyperlink>
      <w:r w:rsidRPr="00A4181D">
        <w:rPr>
          <w:rFonts w:ascii="Times New Roman" w:hAnsi="Times New Roman" w:cs="Times New Roman"/>
          <w:b/>
          <w:bCs/>
          <w:vanish/>
          <w:color w:val="000000"/>
          <w:sz w:val="21"/>
          <w:szCs w:val="21"/>
        </w:rPr>
        <w:t xml:space="preserve"> </w:t>
      </w:r>
    </w:p>
    <w:p w:rsidR="00376670" w:rsidRPr="00A4181D" w:rsidRDefault="008079AF" w:rsidP="00A4181D">
      <w:pPr>
        <w:jc w:val="both"/>
        <w:rPr>
          <w:rFonts w:ascii="Times New Roman" w:hAnsi="Times New Roman" w:cs="Times New Roman"/>
          <w:bCs/>
          <w:vanish/>
          <w:color w:val="000000"/>
          <w:sz w:val="21"/>
          <w:szCs w:val="21"/>
        </w:rPr>
      </w:pPr>
      <w:r w:rsidRPr="00A4181D">
        <w:rPr>
          <w:rFonts w:ascii="Times New Roman" w:hAnsi="Times New Roman" w:cs="Times New Roman"/>
          <w:bCs/>
          <w:vanish/>
          <w:color w:val="000000"/>
          <w:sz w:val="21"/>
          <w:szCs w:val="21"/>
        </w:rPr>
        <w:t xml:space="preserve"> </w:t>
      </w:r>
      <w:hyperlink r:id="rId11" w:anchor="#" w:history="1">
        <w:r w:rsidR="00376670" w:rsidRPr="00A4181D">
          <w:rPr>
            <w:rStyle w:val="a6"/>
            <w:rFonts w:ascii="Times New Roman" w:hAnsi="Times New Roman" w:cs="Times New Roman"/>
            <w:bCs/>
            <w:vanish/>
            <w:sz w:val="21"/>
            <w:szCs w:val="21"/>
          </w:rPr>
          <w:t>Show More</w:t>
        </w:r>
      </w:hyperlink>
      <w:r w:rsidR="00376670" w:rsidRPr="00A4181D">
        <w:rPr>
          <w:rFonts w:ascii="Times New Roman" w:hAnsi="Times New Roman" w:cs="Times New Roman"/>
          <w:bCs/>
          <w:vanish/>
          <w:color w:val="000000"/>
          <w:sz w:val="21"/>
          <w:szCs w:val="21"/>
        </w:rPr>
        <w:t xml:space="preserve"> </w:t>
      </w:r>
    </w:p>
    <w:p w:rsidR="00376670" w:rsidRPr="00A4181D" w:rsidRDefault="00376670" w:rsidP="00A4181D">
      <w:pPr>
        <w:jc w:val="both"/>
        <w:rPr>
          <w:rFonts w:ascii="Times New Roman" w:hAnsi="Times New Roman" w:cs="Times New Roman"/>
          <w:bCs/>
          <w:vanish/>
          <w:color w:val="000000"/>
          <w:sz w:val="21"/>
          <w:szCs w:val="21"/>
        </w:rPr>
      </w:pPr>
      <w:hyperlink r:id="rId12" w:anchor="#" w:history="1">
        <w:r w:rsidRPr="00A4181D">
          <w:rPr>
            <w:rStyle w:val="a6"/>
            <w:rFonts w:ascii="Times New Roman" w:hAnsi="Times New Roman" w:cs="Times New Roman"/>
            <w:bCs/>
            <w:vanish/>
            <w:sz w:val="21"/>
            <w:szCs w:val="21"/>
          </w:rPr>
          <w:t>Show Less</w:t>
        </w:r>
      </w:hyperlink>
      <w:r w:rsidRPr="00A4181D">
        <w:rPr>
          <w:rFonts w:ascii="Times New Roman" w:hAnsi="Times New Roman" w:cs="Times New Roman"/>
          <w:bCs/>
          <w:vanish/>
          <w:color w:val="000000"/>
          <w:sz w:val="21"/>
          <w:szCs w:val="21"/>
        </w:rPr>
        <w:t xml:space="preserve"> </w:t>
      </w:r>
    </w:p>
    <w:p w:rsidR="003A5984" w:rsidRPr="00A4181D" w:rsidRDefault="003A5984" w:rsidP="00A4181D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E00E8" w:rsidRPr="00A4181D" w:rsidRDefault="002E00E8" w:rsidP="00A4181D">
      <w:pPr>
        <w:jc w:val="both"/>
        <w:rPr>
          <w:rFonts w:ascii="Times New Roman" w:hAnsi="Times New Roman" w:cs="Times New Roman"/>
          <w:b/>
          <w:vanish/>
          <w:color w:val="000000"/>
          <w:sz w:val="21"/>
          <w:szCs w:val="21"/>
        </w:rPr>
      </w:pPr>
      <w:hyperlink r:id="rId13" w:anchor="#" w:history="1">
        <w:r w:rsidRPr="00A4181D">
          <w:rPr>
            <w:rStyle w:val="a6"/>
            <w:rFonts w:ascii="Times New Roman" w:hAnsi="Times New Roman" w:cs="Times New Roman"/>
            <w:b/>
            <w:vanish/>
            <w:sz w:val="21"/>
            <w:szCs w:val="21"/>
          </w:rPr>
          <w:t>Show Less</w:t>
        </w:r>
      </w:hyperlink>
      <w:r w:rsidRPr="00A4181D">
        <w:rPr>
          <w:rFonts w:ascii="Times New Roman" w:hAnsi="Times New Roman" w:cs="Times New Roman"/>
          <w:b/>
          <w:vanish/>
          <w:color w:val="000000"/>
          <w:sz w:val="21"/>
          <w:szCs w:val="21"/>
        </w:rPr>
        <w:t xml:space="preserve"> </w:t>
      </w:r>
    </w:p>
    <w:p w:rsidR="00104CD4" w:rsidRPr="00A4181D" w:rsidRDefault="00104CD4" w:rsidP="00A4181D">
      <w:pPr>
        <w:jc w:val="both"/>
        <w:rPr>
          <w:rFonts w:ascii="Times New Roman" w:hAnsi="Times New Roman" w:cs="Times New Roman"/>
          <w:b/>
          <w:vanish/>
          <w:sz w:val="21"/>
          <w:szCs w:val="21"/>
        </w:rPr>
      </w:pPr>
      <w:hyperlink r:id="rId14" w:anchor="#" w:history="1">
        <w:r w:rsidRPr="00A4181D">
          <w:rPr>
            <w:rStyle w:val="a6"/>
            <w:rFonts w:ascii="Times New Roman" w:hAnsi="Times New Roman" w:cs="Times New Roman"/>
            <w:b/>
            <w:vanish/>
            <w:color w:val="auto"/>
            <w:sz w:val="21"/>
            <w:szCs w:val="21"/>
          </w:rPr>
          <w:t>Show More</w:t>
        </w:r>
      </w:hyperlink>
      <w:r w:rsidRPr="00A4181D">
        <w:rPr>
          <w:rFonts w:ascii="Times New Roman" w:hAnsi="Times New Roman" w:cs="Times New Roman"/>
          <w:b/>
          <w:vanish/>
          <w:sz w:val="21"/>
          <w:szCs w:val="21"/>
        </w:rPr>
        <w:t xml:space="preserve"> </w:t>
      </w:r>
    </w:p>
    <w:p w:rsidR="00104CD4" w:rsidRPr="00A4181D" w:rsidRDefault="00104CD4" w:rsidP="00A4181D">
      <w:pPr>
        <w:jc w:val="both"/>
        <w:rPr>
          <w:rFonts w:ascii="Times New Roman" w:hAnsi="Times New Roman" w:cs="Times New Roman"/>
          <w:b/>
          <w:vanish/>
          <w:sz w:val="21"/>
          <w:szCs w:val="21"/>
        </w:rPr>
      </w:pPr>
      <w:hyperlink r:id="rId15" w:anchor="#" w:history="1">
        <w:r w:rsidRPr="00A4181D">
          <w:rPr>
            <w:rStyle w:val="a6"/>
            <w:rFonts w:ascii="Times New Roman" w:hAnsi="Times New Roman" w:cs="Times New Roman"/>
            <w:b/>
            <w:vanish/>
            <w:color w:val="auto"/>
            <w:sz w:val="21"/>
            <w:szCs w:val="21"/>
          </w:rPr>
          <w:t>Show Less</w:t>
        </w:r>
      </w:hyperlink>
      <w:r w:rsidRPr="00A4181D">
        <w:rPr>
          <w:rFonts w:ascii="Times New Roman" w:hAnsi="Times New Roman" w:cs="Times New Roman"/>
          <w:b/>
          <w:vanish/>
          <w:sz w:val="21"/>
          <w:szCs w:val="21"/>
        </w:rPr>
        <w:t xml:space="preserve"> </w:t>
      </w:r>
    </w:p>
    <w:p w:rsidR="00634403" w:rsidRPr="00A4181D" w:rsidRDefault="00634403" w:rsidP="00A4181D">
      <w:pPr>
        <w:jc w:val="both"/>
        <w:rPr>
          <w:rFonts w:ascii="Times New Roman" w:hAnsi="Times New Roman" w:cs="Times New Roman"/>
          <w:b/>
          <w:vanish/>
          <w:sz w:val="21"/>
          <w:szCs w:val="21"/>
        </w:rPr>
      </w:pPr>
      <w:hyperlink r:id="rId16" w:anchor="#" w:history="1">
        <w:r w:rsidRPr="00A4181D">
          <w:rPr>
            <w:rStyle w:val="a6"/>
            <w:rFonts w:ascii="Times New Roman" w:hAnsi="Times New Roman" w:cs="Times New Roman"/>
            <w:b/>
            <w:vanish/>
            <w:color w:val="auto"/>
            <w:sz w:val="21"/>
            <w:szCs w:val="21"/>
          </w:rPr>
          <w:t>Show More</w:t>
        </w:r>
      </w:hyperlink>
      <w:r w:rsidRPr="00A4181D">
        <w:rPr>
          <w:rFonts w:ascii="Times New Roman" w:hAnsi="Times New Roman" w:cs="Times New Roman"/>
          <w:b/>
          <w:vanish/>
          <w:sz w:val="21"/>
          <w:szCs w:val="21"/>
        </w:rPr>
        <w:t xml:space="preserve"> </w:t>
      </w:r>
    </w:p>
    <w:p w:rsidR="00634403" w:rsidRPr="00A4181D" w:rsidRDefault="00634403" w:rsidP="00A4181D">
      <w:pPr>
        <w:jc w:val="both"/>
        <w:rPr>
          <w:rFonts w:ascii="Times New Roman" w:hAnsi="Times New Roman" w:cs="Times New Roman"/>
          <w:b/>
          <w:vanish/>
          <w:sz w:val="21"/>
          <w:szCs w:val="21"/>
        </w:rPr>
      </w:pPr>
      <w:hyperlink r:id="rId17" w:anchor="#" w:history="1">
        <w:r w:rsidRPr="00A4181D">
          <w:rPr>
            <w:rStyle w:val="a6"/>
            <w:rFonts w:ascii="Times New Roman" w:hAnsi="Times New Roman" w:cs="Times New Roman"/>
            <w:b/>
            <w:vanish/>
            <w:color w:val="auto"/>
            <w:sz w:val="21"/>
            <w:szCs w:val="21"/>
          </w:rPr>
          <w:t>Show Less</w:t>
        </w:r>
      </w:hyperlink>
      <w:r w:rsidRPr="00A4181D">
        <w:rPr>
          <w:rFonts w:ascii="Times New Roman" w:hAnsi="Times New Roman" w:cs="Times New Roman"/>
          <w:b/>
          <w:vanish/>
          <w:sz w:val="21"/>
          <w:szCs w:val="21"/>
        </w:rPr>
        <w:t xml:space="preserve"> </w:t>
      </w:r>
    </w:p>
    <w:p w:rsidR="00085445" w:rsidRPr="00A4181D" w:rsidRDefault="00085445" w:rsidP="00A4181D">
      <w:pPr>
        <w:jc w:val="both"/>
        <w:rPr>
          <w:rFonts w:ascii="Times New Roman" w:hAnsi="Times New Roman" w:cs="Times New Roman"/>
          <w:b/>
          <w:vanish/>
          <w:sz w:val="21"/>
          <w:szCs w:val="21"/>
        </w:rPr>
      </w:pPr>
      <w:hyperlink r:id="rId18" w:anchor="#" w:history="1">
        <w:r w:rsidRPr="00A4181D">
          <w:rPr>
            <w:rStyle w:val="a6"/>
            <w:rFonts w:ascii="Times New Roman" w:hAnsi="Times New Roman" w:cs="Times New Roman"/>
            <w:b/>
            <w:vanish/>
            <w:color w:val="auto"/>
            <w:sz w:val="21"/>
            <w:szCs w:val="21"/>
          </w:rPr>
          <w:t>Show More</w:t>
        </w:r>
      </w:hyperlink>
      <w:r w:rsidRPr="00A4181D">
        <w:rPr>
          <w:rFonts w:ascii="Times New Roman" w:hAnsi="Times New Roman" w:cs="Times New Roman"/>
          <w:b/>
          <w:vanish/>
          <w:sz w:val="21"/>
          <w:szCs w:val="21"/>
        </w:rPr>
        <w:t xml:space="preserve"> </w:t>
      </w:r>
    </w:p>
    <w:p w:rsidR="00085445" w:rsidRPr="00A4181D" w:rsidRDefault="00085445" w:rsidP="00A4181D">
      <w:pPr>
        <w:jc w:val="both"/>
        <w:rPr>
          <w:rFonts w:ascii="Times New Roman" w:hAnsi="Times New Roman" w:cs="Times New Roman"/>
          <w:b/>
          <w:vanish/>
          <w:sz w:val="21"/>
          <w:szCs w:val="21"/>
        </w:rPr>
      </w:pPr>
      <w:hyperlink r:id="rId19" w:anchor="#" w:history="1">
        <w:r w:rsidRPr="00A4181D">
          <w:rPr>
            <w:rStyle w:val="a6"/>
            <w:rFonts w:ascii="Times New Roman" w:hAnsi="Times New Roman" w:cs="Times New Roman"/>
            <w:b/>
            <w:vanish/>
            <w:color w:val="auto"/>
            <w:sz w:val="21"/>
            <w:szCs w:val="21"/>
          </w:rPr>
          <w:t>Show Less</w:t>
        </w:r>
      </w:hyperlink>
      <w:r w:rsidRPr="00A4181D">
        <w:rPr>
          <w:rFonts w:ascii="Times New Roman" w:hAnsi="Times New Roman" w:cs="Times New Roman"/>
          <w:b/>
          <w:vanish/>
          <w:sz w:val="21"/>
          <w:szCs w:val="21"/>
        </w:rPr>
        <w:t xml:space="preserve"> </w:t>
      </w:r>
    </w:p>
    <w:p w:rsidR="00151F77" w:rsidRPr="00A4181D" w:rsidRDefault="00151F77" w:rsidP="00A4181D">
      <w:pPr>
        <w:jc w:val="both"/>
        <w:rPr>
          <w:rFonts w:ascii="Times New Roman" w:hAnsi="Times New Roman" w:cs="Times New Roman"/>
          <w:b/>
          <w:vanish/>
          <w:sz w:val="21"/>
          <w:szCs w:val="21"/>
        </w:rPr>
      </w:pPr>
      <w:hyperlink r:id="rId20" w:anchor="#" w:history="1">
        <w:r w:rsidRPr="00A4181D">
          <w:rPr>
            <w:rStyle w:val="a6"/>
            <w:rFonts w:ascii="Times New Roman" w:hAnsi="Times New Roman" w:cs="Times New Roman"/>
            <w:b/>
            <w:vanish/>
            <w:color w:val="auto"/>
            <w:sz w:val="21"/>
            <w:szCs w:val="21"/>
          </w:rPr>
          <w:t>Show More</w:t>
        </w:r>
      </w:hyperlink>
      <w:r w:rsidRPr="00A4181D">
        <w:rPr>
          <w:rFonts w:ascii="Times New Roman" w:hAnsi="Times New Roman" w:cs="Times New Roman"/>
          <w:b/>
          <w:vanish/>
          <w:sz w:val="21"/>
          <w:szCs w:val="21"/>
        </w:rPr>
        <w:t xml:space="preserve"> </w:t>
      </w:r>
    </w:p>
    <w:p w:rsidR="00151F77" w:rsidRPr="00A4181D" w:rsidRDefault="00151F77" w:rsidP="00A4181D">
      <w:pPr>
        <w:jc w:val="both"/>
        <w:rPr>
          <w:rFonts w:ascii="Times New Roman" w:hAnsi="Times New Roman" w:cs="Times New Roman"/>
          <w:b/>
          <w:vanish/>
          <w:sz w:val="21"/>
          <w:szCs w:val="21"/>
        </w:rPr>
      </w:pPr>
      <w:hyperlink r:id="rId21" w:anchor="#" w:history="1">
        <w:r w:rsidRPr="00A4181D">
          <w:rPr>
            <w:rStyle w:val="a6"/>
            <w:rFonts w:ascii="Times New Roman" w:hAnsi="Times New Roman" w:cs="Times New Roman"/>
            <w:b/>
            <w:vanish/>
            <w:color w:val="auto"/>
            <w:sz w:val="21"/>
            <w:szCs w:val="21"/>
          </w:rPr>
          <w:t>Show Less</w:t>
        </w:r>
      </w:hyperlink>
      <w:r w:rsidRPr="00A4181D">
        <w:rPr>
          <w:rFonts w:ascii="Times New Roman" w:hAnsi="Times New Roman" w:cs="Times New Roman"/>
          <w:b/>
          <w:vanish/>
          <w:sz w:val="21"/>
          <w:szCs w:val="21"/>
        </w:rPr>
        <w:t xml:space="preserve"> </w:t>
      </w:r>
    </w:p>
    <w:p w:rsidR="00932B9C" w:rsidRDefault="00B177D9" w:rsidP="00932B9C">
      <w:pPr>
        <w:jc w:val="both"/>
        <w:rPr>
          <w:rFonts w:ascii="Times New Roman" w:hAnsi="Times New Roman" w:cs="Times New Roman" w:hint="eastAsia"/>
          <w:b/>
          <w:sz w:val="21"/>
          <w:szCs w:val="21"/>
        </w:rPr>
      </w:pPr>
      <w:r w:rsidRPr="00A4181D">
        <w:rPr>
          <w:rFonts w:ascii="Times New Roman" w:hAnsi="Times New Roman" w:cs="Times New Roman"/>
          <w:b/>
          <w:sz w:val="21"/>
          <w:szCs w:val="21"/>
        </w:rPr>
        <w:t>作者简介：</w:t>
      </w:r>
      <w:bookmarkStart w:id="3" w:name="productDetails"/>
      <w:bookmarkEnd w:id="3"/>
    </w:p>
    <w:p w:rsidR="00DE60E6" w:rsidRPr="00F46E86" w:rsidRDefault="00DE60E6" w:rsidP="00932B9C">
      <w:pPr>
        <w:jc w:val="both"/>
        <w:rPr>
          <w:rFonts w:ascii="Times New Roman" w:hAnsi="Times New Roman" w:cs="Times New Roman" w:hint="eastAsia"/>
          <w:b/>
          <w:sz w:val="21"/>
          <w:szCs w:val="21"/>
        </w:rPr>
      </w:pPr>
    </w:p>
    <w:p w:rsidR="00CD0FA6" w:rsidRPr="00CD0FA6" w:rsidRDefault="00F1757F" w:rsidP="00DE60E6">
      <w:pPr>
        <w:ind w:firstLineChars="200" w:firstLine="422"/>
        <w:jc w:val="both"/>
        <w:rPr>
          <w:rFonts w:ascii="Times New Roman" w:hAnsi="Times New Roman" w:cs="Times New Roman"/>
          <w:sz w:val="21"/>
          <w:szCs w:val="21"/>
        </w:rPr>
      </w:pPr>
      <w:r w:rsidRPr="00DE60E6">
        <w:rPr>
          <w:rFonts w:ascii="Times New Roman" w:hAnsi="Times New Roman" w:cs="Times New Roman" w:hint="eastAsia"/>
          <w:b/>
          <w:sz w:val="21"/>
          <w:szCs w:val="21"/>
        </w:rPr>
        <w:t>蒂姆·辛德（</w:t>
      </w:r>
      <w:r w:rsidRPr="00DE60E6">
        <w:rPr>
          <w:rFonts w:ascii="Times New Roman" w:hAnsi="Times New Roman" w:cs="Times New Roman"/>
          <w:b/>
          <w:sz w:val="21"/>
          <w:szCs w:val="21"/>
        </w:rPr>
        <w:t>Tim Hindle</w:t>
      </w:r>
      <w:r w:rsidRPr="00DE60E6">
        <w:rPr>
          <w:rFonts w:ascii="Times New Roman" w:hAnsi="Times New Roman" w:cs="Times New Roman" w:hint="eastAsia"/>
          <w:b/>
          <w:sz w:val="21"/>
          <w:szCs w:val="21"/>
        </w:rPr>
        <w:t>）</w:t>
      </w:r>
      <w:r w:rsidR="00DA0FAF">
        <w:rPr>
          <w:rFonts w:ascii="Times New Roman" w:hAnsi="Times New Roman" w:cs="Times New Roman" w:hint="eastAsia"/>
          <w:sz w:val="21"/>
          <w:szCs w:val="21"/>
        </w:rPr>
        <w:t>在管理与商业领域出版过一些畅销书。</w:t>
      </w:r>
      <w:r w:rsidR="001A3496">
        <w:rPr>
          <w:rFonts w:ascii="Times New Roman" w:hAnsi="Times New Roman" w:cs="Times New Roman" w:hint="eastAsia"/>
          <w:sz w:val="21"/>
          <w:szCs w:val="21"/>
        </w:rPr>
        <w:t>他做过《经济学人》商业与管理版的编辑，创办了《欧洲商业》。</w:t>
      </w:r>
      <w:r w:rsidR="00324F66">
        <w:rPr>
          <w:rFonts w:ascii="Times New Roman" w:hAnsi="Times New Roman" w:cs="Times New Roman" w:hint="eastAsia"/>
          <w:sz w:val="21"/>
          <w:szCs w:val="21"/>
        </w:rPr>
        <w:t>目前，他也是</w:t>
      </w:r>
      <w:r w:rsidR="00324F66" w:rsidRPr="00324F66">
        <w:rPr>
          <w:rFonts w:ascii="Times New Roman" w:hAnsi="Times New Roman" w:cs="Times New Roman"/>
          <w:i/>
          <w:sz w:val="21"/>
          <w:szCs w:val="21"/>
        </w:rPr>
        <w:t>Director</w:t>
      </w:r>
      <w:r w:rsidR="00324F66">
        <w:rPr>
          <w:rFonts w:ascii="Times New Roman" w:hAnsi="Times New Roman" w:cs="Times New Roman" w:hint="eastAsia"/>
          <w:sz w:val="21"/>
          <w:szCs w:val="21"/>
        </w:rPr>
        <w:t>杂志的编辑。</w:t>
      </w:r>
    </w:p>
    <w:p w:rsidR="00A4181D" w:rsidRDefault="00A4181D" w:rsidP="00A4181D">
      <w:pPr>
        <w:jc w:val="both"/>
        <w:rPr>
          <w:rFonts w:ascii="Times New Roman" w:hAnsi="Times New Roman" w:cs="Times New Roman" w:hint="eastAsia"/>
          <w:b/>
          <w:sz w:val="21"/>
          <w:szCs w:val="21"/>
        </w:rPr>
      </w:pPr>
    </w:p>
    <w:p w:rsidR="00DE60E6" w:rsidRDefault="00DE60E6" w:rsidP="00A4181D">
      <w:pPr>
        <w:jc w:val="both"/>
        <w:rPr>
          <w:rFonts w:ascii="Times New Roman" w:hAnsi="Times New Roman" w:cs="Times New Roman" w:hint="eastAsia"/>
          <w:b/>
          <w:sz w:val="21"/>
          <w:szCs w:val="21"/>
        </w:rPr>
      </w:pPr>
    </w:p>
    <w:p w:rsidR="00DE60E6" w:rsidRDefault="00DE60E6" w:rsidP="00A4181D">
      <w:pPr>
        <w:jc w:val="both"/>
        <w:rPr>
          <w:rFonts w:ascii="Times New Roman" w:hAnsi="Times New Roman" w:cs="Times New Roman" w:hint="eastAsia"/>
          <w:b/>
          <w:sz w:val="21"/>
          <w:szCs w:val="21"/>
        </w:rPr>
      </w:pPr>
    </w:p>
    <w:p w:rsidR="00DE60E6" w:rsidRDefault="00DE60E6" w:rsidP="00A4181D">
      <w:pPr>
        <w:jc w:val="both"/>
        <w:rPr>
          <w:rFonts w:ascii="Times New Roman" w:hAnsi="Times New Roman" w:cs="Times New Roman" w:hint="eastAsia"/>
          <w:b/>
          <w:sz w:val="21"/>
          <w:szCs w:val="21"/>
        </w:rPr>
      </w:pPr>
    </w:p>
    <w:p w:rsidR="00DE60E6" w:rsidRPr="00A4181D" w:rsidRDefault="00DE60E6" w:rsidP="00A4181D">
      <w:pPr>
        <w:jc w:val="both"/>
        <w:rPr>
          <w:rFonts w:ascii="Times New Roman" w:hAnsi="Times New Roman" w:cs="Times New Roman" w:hint="eastAsia"/>
          <w:b/>
          <w:sz w:val="21"/>
          <w:szCs w:val="21"/>
        </w:rPr>
      </w:pPr>
    </w:p>
    <w:p w:rsidR="00CD76BE" w:rsidRPr="00DE60E6" w:rsidRDefault="00CD76BE" w:rsidP="00997719">
      <w:pPr>
        <w:rPr>
          <w:b/>
          <w:vanish/>
          <w:sz w:val="21"/>
          <w:szCs w:val="21"/>
        </w:rPr>
      </w:pPr>
      <w:hyperlink r:id="rId22" w:history="1">
        <w:r w:rsidRPr="00DE60E6">
          <w:rPr>
            <w:rStyle w:val="a6"/>
            <w:b/>
            <w:vanish/>
            <w:color w:val="auto"/>
            <w:sz w:val="21"/>
            <w:szCs w:val="21"/>
          </w:rPr>
          <w:t xml:space="preserve">Show More </w:t>
        </w:r>
      </w:hyperlink>
    </w:p>
    <w:p w:rsidR="00EB319F" w:rsidRPr="00DE60E6" w:rsidRDefault="00EB319F" w:rsidP="00EB319F">
      <w:pPr>
        <w:ind w:right="420"/>
        <w:rPr>
          <w:rFonts w:ascii="Times New Roman" w:hAnsi="Times New Roman" w:cs="Times New Roman"/>
          <w:b/>
          <w:bCs/>
          <w:sz w:val="21"/>
          <w:szCs w:val="21"/>
        </w:rPr>
      </w:pPr>
      <w:r w:rsidRPr="00DE60E6">
        <w:rPr>
          <w:rFonts w:ascii="Times New Roman" w:cs="Times New Roman" w:hint="eastAsia"/>
          <w:b/>
          <w:bCs/>
          <w:sz w:val="21"/>
          <w:szCs w:val="21"/>
        </w:rPr>
        <w:t>谢谢您的阅读！</w:t>
      </w:r>
    </w:p>
    <w:p w:rsidR="00EB319F" w:rsidRPr="00DE60E6" w:rsidRDefault="00EB319F" w:rsidP="00EB319F">
      <w:pPr>
        <w:ind w:right="420"/>
        <w:rPr>
          <w:rFonts w:ascii="Times New Roman" w:hAnsi="Times New Roman" w:cs="Times New Roman"/>
          <w:b/>
          <w:bCs/>
          <w:sz w:val="21"/>
          <w:szCs w:val="21"/>
        </w:rPr>
      </w:pPr>
      <w:r w:rsidRPr="00DE60E6">
        <w:rPr>
          <w:rFonts w:ascii="Times New Roman" w:cs="Times New Roman" w:hint="eastAsia"/>
          <w:b/>
          <w:bCs/>
          <w:sz w:val="21"/>
          <w:szCs w:val="21"/>
        </w:rPr>
        <w:t>请将回馈信息发至：俞晓宁（</w:t>
      </w:r>
      <w:r w:rsidRPr="00DE60E6">
        <w:rPr>
          <w:rFonts w:ascii="Times New Roman" w:hAnsi="Times New Roman" w:cs="Times New Roman"/>
          <w:b/>
          <w:bCs/>
          <w:sz w:val="21"/>
          <w:szCs w:val="21"/>
        </w:rPr>
        <w:t>Winnie Yu</w:t>
      </w:r>
      <w:r w:rsidRPr="00DE60E6">
        <w:rPr>
          <w:rFonts w:ascii="Times New Roman" w:cs="Times New Roman" w:hint="eastAsia"/>
          <w:b/>
          <w:bCs/>
          <w:sz w:val="21"/>
          <w:szCs w:val="21"/>
        </w:rPr>
        <w:t>）</w:t>
      </w:r>
    </w:p>
    <w:p w:rsidR="00EB319F" w:rsidRPr="00DE60E6" w:rsidRDefault="00EB319F" w:rsidP="00EB319F">
      <w:pPr>
        <w:rPr>
          <w:rFonts w:ascii="Times New Roman" w:eastAsia="Gungsuh" w:hAnsi="Times New Roman" w:cs="Times New Roman"/>
          <w:sz w:val="21"/>
          <w:szCs w:val="21"/>
        </w:rPr>
      </w:pPr>
      <w:r w:rsidRPr="00DE60E6">
        <w:rPr>
          <w:rFonts w:ascii="Times New Roman" w:cs="Times New Roman" w:hint="eastAsia"/>
          <w:sz w:val="21"/>
          <w:szCs w:val="21"/>
        </w:rPr>
        <w:t>安德鲁</w:t>
      </w:r>
      <w:r w:rsidRPr="00DE60E6">
        <w:rPr>
          <w:rFonts w:ascii="Times New Roman" w:hAnsi="Times New Roman" w:cs="Times New Roman" w:hint="eastAsia"/>
          <w:sz w:val="21"/>
          <w:szCs w:val="21"/>
        </w:rPr>
        <w:t>·</w:t>
      </w:r>
      <w:r w:rsidRPr="00DE60E6">
        <w:rPr>
          <w:rFonts w:ascii="Times New Roman" w:cs="Times New Roman" w:hint="eastAsia"/>
          <w:sz w:val="21"/>
          <w:szCs w:val="21"/>
        </w:rPr>
        <w:t>纳伯格联合国际有限公司北京代表处</w:t>
      </w:r>
      <w:r w:rsidRPr="00DE60E6">
        <w:rPr>
          <w:rFonts w:ascii="Times New Roman" w:hAnsi="Times New Roman" w:cs="Times New Roman"/>
          <w:sz w:val="21"/>
          <w:szCs w:val="21"/>
        </w:rPr>
        <w:br/>
      </w:r>
      <w:r w:rsidRPr="00DE60E6">
        <w:rPr>
          <w:rFonts w:ascii="Times New Roman" w:cs="Times New Roman" w:hint="eastAsia"/>
          <w:sz w:val="21"/>
          <w:szCs w:val="21"/>
        </w:rPr>
        <w:t>北京市海淀区中关村大街甲</w:t>
      </w:r>
      <w:r w:rsidRPr="00DE60E6">
        <w:rPr>
          <w:rFonts w:ascii="Times New Roman" w:hAnsi="Times New Roman" w:cs="Times New Roman"/>
          <w:sz w:val="21"/>
          <w:szCs w:val="21"/>
        </w:rPr>
        <w:t>59</w:t>
      </w:r>
      <w:r w:rsidRPr="00DE60E6">
        <w:rPr>
          <w:rFonts w:ascii="Times New Roman" w:cs="Times New Roman" w:hint="eastAsia"/>
          <w:sz w:val="21"/>
          <w:szCs w:val="21"/>
        </w:rPr>
        <w:t>号中国人民大学文化大厦</w:t>
      </w:r>
      <w:r w:rsidRPr="00DE60E6">
        <w:rPr>
          <w:rFonts w:ascii="Times New Roman" w:hAnsi="Times New Roman" w:cs="Times New Roman"/>
          <w:sz w:val="21"/>
          <w:szCs w:val="21"/>
        </w:rPr>
        <w:t>1705</w:t>
      </w:r>
      <w:r w:rsidRPr="00DE60E6">
        <w:rPr>
          <w:rFonts w:ascii="Times New Roman" w:cs="Times New Roman" w:hint="eastAsia"/>
          <w:sz w:val="21"/>
          <w:szCs w:val="21"/>
        </w:rPr>
        <w:t>室，邮编：</w:t>
      </w:r>
      <w:r w:rsidRPr="00DE60E6">
        <w:rPr>
          <w:rFonts w:ascii="Times New Roman" w:hAnsi="Times New Roman" w:cs="Times New Roman"/>
          <w:sz w:val="21"/>
          <w:szCs w:val="21"/>
        </w:rPr>
        <w:t>100872</w:t>
      </w:r>
      <w:r w:rsidRPr="00DE60E6">
        <w:rPr>
          <w:rFonts w:ascii="Times New Roman" w:hAnsi="Times New Roman" w:cs="Times New Roman"/>
          <w:sz w:val="21"/>
          <w:szCs w:val="21"/>
        </w:rPr>
        <w:br/>
      </w:r>
      <w:r w:rsidRPr="00DE60E6">
        <w:rPr>
          <w:rFonts w:ascii="Times New Roman" w:cs="Times New Roman" w:hint="eastAsia"/>
          <w:sz w:val="21"/>
          <w:szCs w:val="21"/>
        </w:rPr>
        <w:t>电话：</w:t>
      </w:r>
      <w:r w:rsidRPr="00DE60E6">
        <w:rPr>
          <w:rFonts w:ascii="Times New Roman" w:eastAsia="Gungsuh" w:hAnsi="Times New Roman" w:cs="Times New Roman"/>
          <w:sz w:val="21"/>
          <w:szCs w:val="21"/>
        </w:rPr>
        <w:t>010-88810959</w:t>
      </w:r>
    </w:p>
    <w:p w:rsidR="00EB319F" w:rsidRPr="00DE60E6" w:rsidRDefault="00EB319F" w:rsidP="00EB319F">
      <w:pPr>
        <w:rPr>
          <w:rFonts w:ascii="Times New Roman" w:eastAsia="Gungsuh" w:hAnsi="Times New Roman" w:cs="Times New Roman"/>
          <w:sz w:val="21"/>
          <w:szCs w:val="21"/>
        </w:rPr>
      </w:pPr>
      <w:r w:rsidRPr="00DE60E6">
        <w:rPr>
          <w:rFonts w:ascii="Times New Roman" w:cs="Times New Roman" w:hint="eastAsia"/>
          <w:sz w:val="21"/>
          <w:szCs w:val="21"/>
        </w:rPr>
        <w:t>传真：</w:t>
      </w:r>
      <w:r w:rsidRPr="00DE60E6">
        <w:rPr>
          <w:rFonts w:ascii="Times New Roman" w:eastAsia="Gungsuh" w:hAnsi="Times New Roman" w:cs="Times New Roman"/>
          <w:sz w:val="21"/>
          <w:szCs w:val="21"/>
        </w:rPr>
        <w:t>010-82504200</w:t>
      </w:r>
      <w:r w:rsidRPr="00DE60E6">
        <w:rPr>
          <w:rFonts w:ascii="Times New Roman" w:eastAsia="Gungsuh" w:hAnsi="Times New Roman" w:cs="Times New Roman"/>
          <w:sz w:val="21"/>
          <w:szCs w:val="21"/>
        </w:rPr>
        <w:br/>
        <w:t>Email</w:t>
      </w:r>
      <w:r w:rsidRPr="00DE60E6">
        <w:rPr>
          <w:rFonts w:ascii="Times New Roman" w:cs="Times New Roman" w:hint="eastAsia"/>
          <w:sz w:val="21"/>
          <w:szCs w:val="21"/>
        </w:rPr>
        <w:t>：</w:t>
      </w:r>
      <w:hyperlink r:id="rId23" w:history="1">
        <w:r w:rsidRPr="00DE60E6">
          <w:rPr>
            <w:rStyle w:val="a6"/>
            <w:rFonts w:ascii="Times New Roman" w:eastAsia="Gungsuh" w:hAnsi="Times New Roman" w:cs="Times New Roman"/>
            <w:color w:val="auto"/>
            <w:sz w:val="21"/>
            <w:szCs w:val="21"/>
          </w:rPr>
          <w:t>winnie@nurnberg.com.cn</w:t>
        </w:r>
      </w:hyperlink>
    </w:p>
    <w:p w:rsidR="00EB319F" w:rsidRPr="00DE60E6" w:rsidRDefault="00EB319F" w:rsidP="00EB319F">
      <w:pPr>
        <w:rPr>
          <w:rFonts w:ascii="Times New Roman" w:eastAsia="Gungsuh" w:hAnsi="Times New Roman" w:cs="Times New Roman"/>
          <w:sz w:val="21"/>
          <w:szCs w:val="21"/>
        </w:rPr>
      </w:pPr>
      <w:r w:rsidRPr="00DE60E6">
        <w:rPr>
          <w:rFonts w:ascii="Times New Roman" w:cs="Times New Roman" w:hint="eastAsia"/>
          <w:sz w:val="21"/>
          <w:szCs w:val="21"/>
        </w:rPr>
        <w:t>网址：</w:t>
      </w:r>
      <w:r w:rsidRPr="00DE60E6">
        <w:rPr>
          <w:rFonts w:ascii="Times New Roman" w:eastAsia="Gungsuh" w:hAnsi="Times New Roman" w:cs="Times New Roman"/>
          <w:sz w:val="21"/>
          <w:szCs w:val="21"/>
        </w:rPr>
        <w:t>www.nurnberg.com.cn</w:t>
      </w:r>
    </w:p>
    <w:p w:rsidR="00EB319F" w:rsidRPr="00DE60E6" w:rsidRDefault="00EB319F" w:rsidP="00EB319F">
      <w:pPr>
        <w:rPr>
          <w:rFonts w:ascii="Times New Roman" w:eastAsia="Gungsuh" w:hAnsi="Times New Roman" w:cs="Times New Roman"/>
          <w:sz w:val="21"/>
          <w:szCs w:val="21"/>
        </w:rPr>
      </w:pPr>
      <w:r w:rsidRPr="00DE60E6">
        <w:rPr>
          <w:rFonts w:ascii="Times New Roman" w:cs="Times New Roman" w:hint="eastAsia"/>
          <w:sz w:val="21"/>
          <w:szCs w:val="21"/>
        </w:rPr>
        <w:lastRenderedPageBreak/>
        <w:t>微博：</w:t>
      </w:r>
      <w:hyperlink r:id="rId24" w:history="1">
        <w:r w:rsidRPr="00DE60E6">
          <w:rPr>
            <w:rStyle w:val="a6"/>
            <w:rFonts w:ascii="Times New Roman" w:eastAsia="Gungsuh" w:hAnsi="Times New Roman" w:cs="Times New Roman"/>
            <w:color w:val="auto"/>
            <w:sz w:val="21"/>
            <w:szCs w:val="21"/>
          </w:rPr>
          <w:t>http://weibo.com/nurnberg</w:t>
        </w:r>
      </w:hyperlink>
    </w:p>
    <w:p w:rsidR="00805764" w:rsidRPr="00DE60E6" w:rsidRDefault="00EB319F" w:rsidP="00EB319F">
      <w:pPr>
        <w:rPr>
          <w:rFonts w:ascii="Times New Roman" w:hAnsi="Times New Roman" w:cs="Times New Roman" w:hint="eastAsia"/>
          <w:sz w:val="21"/>
          <w:szCs w:val="21"/>
        </w:rPr>
      </w:pPr>
      <w:r w:rsidRPr="00DE60E6">
        <w:rPr>
          <w:rFonts w:ascii="Times New Roman" w:cs="Times New Roman" w:hint="eastAsia"/>
          <w:sz w:val="21"/>
          <w:szCs w:val="21"/>
        </w:rPr>
        <w:t>豆瓣小站：</w:t>
      </w:r>
      <w:hyperlink r:id="rId25" w:history="1">
        <w:r w:rsidRPr="00DE60E6">
          <w:rPr>
            <w:rStyle w:val="a6"/>
            <w:rFonts w:ascii="Times New Roman" w:eastAsia="Gungsuh" w:hAnsi="Times New Roman" w:cs="Times New Roman"/>
            <w:color w:val="auto"/>
            <w:sz w:val="21"/>
            <w:szCs w:val="21"/>
          </w:rPr>
          <w:t>http://site.douban.com/110577/</w:t>
        </w:r>
      </w:hyperlink>
    </w:p>
    <w:sectPr w:rsidR="00805764" w:rsidRPr="00DE60E6">
      <w:headerReference w:type="default" r:id="rId26"/>
      <w:footerReference w:type="default" r:id="rId2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42" w:rsidRDefault="007C3242">
      <w:r>
        <w:separator/>
      </w:r>
    </w:p>
  </w:endnote>
  <w:endnote w:type="continuationSeparator" w:id="0">
    <w:p w:rsidR="007C3242" w:rsidRDefault="007C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53" w:rsidRDefault="0084595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845953" w:rsidRPr="00A71D38" w:rsidRDefault="00845953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45953" w:rsidRPr="00A71D38" w:rsidRDefault="00845953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45953" w:rsidRPr="00A71D38" w:rsidRDefault="00845953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45953" w:rsidRDefault="00845953" w:rsidP="00602E6C">
    <w:pPr>
      <w:pStyle w:val="a5"/>
      <w:jc w:val="center"/>
      <w:rPr>
        <w:rFonts w:eastAsia="方正姚体" w:hint="eastAsia"/>
      </w:rPr>
    </w:pPr>
  </w:p>
  <w:p w:rsidR="00845953" w:rsidRDefault="00845953">
    <w:pPr>
      <w:pStyle w:val="a5"/>
      <w:jc w:val="center"/>
      <w:rPr>
        <w:rFonts w:eastAsia="方正姚体" w:hint="eastAsia"/>
      </w:rPr>
    </w:pPr>
  </w:p>
  <w:p w:rsidR="00845953" w:rsidRDefault="00845953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szCs w:val="21"/>
      </w:rPr>
      <w:t xml:space="preserve">- </w:t>
    </w:r>
    <w:r>
      <w:rPr>
        <w:rFonts w:ascii="方正姚体" w:eastAsia="方正姚体"/>
        <w:szCs w:val="21"/>
      </w:rPr>
      <w:fldChar w:fldCharType="begin"/>
    </w:r>
    <w:r>
      <w:rPr>
        <w:rFonts w:ascii="方正姚体" w:eastAsia="方正姚体"/>
        <w:szCs w:val="21"/>
      </w:rPr>
      <w:instrText xml:space="preserve"> PAGE </w:instrText>
    </w:r>
    <w:r>
      <w:rPr>
        <w:rFonts w:ascii="方正姚体" w:eastAsia="方正姚体"/>
        <w:szCs w:val="21"/>
      </w:rPr>
      <w:fldChar w:fldCharType="separate"/>
    </w:r>
    <w:r w:rsidR="00FA0462">
      <w:rPr>
        <w:rFonts w:ascii="方正姚体" w:eastAsia="方正姚体"/>
        <w:noProof/>
        <w:szCs w:val="21"/>
      </w:rPr>
      <w:t>1</w:t>
    </w:r>
    <w:r>
      <w:rPr>
        <w:rFonts w:ascii="方正姚体" w:eastAsia="方正姚体"/>
        <w:szCs w:val="21"/>
      </w:rPr>
      <w:fldChar w:fldCharType="end"/>
    </w:r>
    <w:r>
      <w:rPr>
        <w:rFonts w:ascii="方正姚体" w:eastAsia="方正姚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42" w:rsidRDefault="007C3242">
      <w:r>
        <w:separator/>
      </w:r>
    </w:p>
  </w:footnote>
  <w:footnote w:type="continuationSeparator" w:id="0">
    <w:p w:rsidR="007C3242" w:rsidRDefault="007C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53" w:rsidRDefault="00FA0462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953" w:rsidRDefault="0084595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231A5"/>
    <w:multiLevelType w:val="hybridMultilevel"/>
    <w:tmpl w:val="A1CECB88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EFD1353"/>
    <w:multiLevelType w:val="hybridMultilevel"/>
    <w:tmpl w:val="F50A3F36"/>
    <w:lvl w:ilvl="0" w:tplc="10528896">
      <w:numFmt w:val="bullet"/>
      <w:lvlText w:val=""/>
      <w:lvlJc w:val="left"/>
      <w:pPr>
        <w:tabs>
          <w:tab w:val="num" w:pos="-904"/>
        </w:tabs>
        <w:ind w:left="113" w:firstLine="0"/>
      </w:pPr>
      <w:rPr>
        <w:rFonts w:ascii="Wingdings" w:eastAsia="宋体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7301D39"/>
    <w:multiLevelType w:val="hybridMultilevel"/>
    <w:tmpl w:val="89FADB3C"/>
    <w:lvl w:ilvl="0" w:tplc="10528896">
      <w:numFmt w:val="bullet"/>
      <w:lvlText w:val=""/>
      <w:lvlJc w:val="left"/>
      <w:pPr>
        <w:tabs>
          <w:tab w:val="num" w:pos="-904"/>
        </w:tabs>
        <w:ind w:left="113" w:firstLine="0"/>
      </w:pPr>
      <w:rPr>
        <w:rFonts w:ascii="Wingdings" w:eastAsia="宋体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54083"/>
    <w:multiLevelType w:val="hybridMultilevel"/>
    <w:tmpl w:val="4EF44AD2"/>
    <w:lvl w:ilvl="0" w:tplc="10528896">
      <w:numFmt w:val="bullet"/>
      <w:lvlText w:val=""/>
      <w:lvlJc w:val="left"/>
      <w:pPr>
        <w:tabs>
          <w:tab w:val="num" w:pos="-1264"/>
        </w:tabs>
        <w:ind w:left="-247" w:firstLine="0"/>
      </w:pPr>
      <w:rPr>
        <w:rFonts w:ascii="Wingdings" w:eastAsia="宋体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>
    <w:nsid w:val="36093387"/>
    <w:multiLevelType w:val="hybridMultilevel"/>
    <w:tmpl w:val="18BA14A0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3DB46E29"/>
    <w:multiLevelType w:val="hybridMultilevel"/>
    <w:tmpl w:val="F03275DE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1477D8C"/>
    <w:multiLevelType w:val="hybridMultilevel"/>
    <w:tmpl w:val="78F034F6"/>
    <w:lvl w:ilvl="0" w:tplc="5992D144">
      <w:numFmt w:val="bullet"/>
      <w:lvlText w:val=""/>
      <w:lvlJc w:val="left"/>
      <w:pPr>
        <w:tabs>
          <w:tab w:val="num" w:pos="113"/>
        </w:tabs>
        <w:ind w:left="113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593"/>
        </w:tabs>
        <w:ind w:left="5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13"/>
        </w:tabs>
        <w:ind w:left="1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</w:abstractNum>
  <w:abstractNum w:abstractNumId="21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8564A02"/>
    <w:multiLevelType w:val="multilevel"/>
    <w:tmpl w:val="CE7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B9798E"/>
    <w:multiLevelType w:val="hybridMultilevel"/>
    <w:tmpl w:val="06FC3B1A"/>
    <w:lvl w:ilvl="0" w:tplc="5992D144"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F2802"/>
    <w:multiLevelType w:val="multilevel"/>
    <w:tmpl w:val="31E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6"/>
  </w:num>
  <w:num w:numId="7">
    <w:abstractNumId w:val="28"/>
  </w:num>
  <w:num w:numId="8">
    <w:abstractNumId w:val="25"/>
  </w:num>
  <w:num w:numId="9">
    <w:abstractNumId w:val="23"/>
  </w:num>
  <w:num w:numId="10">
    <w:abstractNumId w:val="17"/>
  </w:num>
  <w:num w:numId="11">
    <w:abstractNumId w:val="13"/>
  </w:num>
  <w:num w:numId="12">
    <w:abstractNumId w:val="21"/>
  </w:num>
  <w:num w:numId="13">
    <w:abstractNumId w:val="24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  <w:num w:numId="19">
    <w:abstractNumId w:val="18"/>
  </w:num>
  <w:num w:numId="20">
    <w:abstractNumId w:val="29"/>
  </w:num>
  <w:num w:numId="21">
    <w:abstractNumId w:val="12"/>
  </w:num>
  <w:num w:numId="22">
    <w:abstractNumId w:val="22"/>
  </w:num>
  <w:num w:numId="23">
    <w:abstractNumId w:val="30"/>
  </w:num>
  <w:num w:numId="24">
    <w:abstractNumId w:val="9"/>
  </w:num>
  <w:num w:numId="25">
    <w:abstractNumId w:val="6"/>
  </w:num>
  <w:num w:numId="26">
    <w:abstractNumId w:val="16"/>
  </w:num>
  <w:num w:numId="27">
    <w:abstractNumId w:val="19"/>
  </w:num>
  <w:num w:numId="28">
    <w:abstractNumId w:val="27"/>
  </w:num>
  <w:num w:numId="29">
    <w:abstractNumId w:val="15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E2D"/>
    <w:rsid w:val="00010866"/>
    <w:rsid w:val="000158D0"/>
    <w:rsid w:val="00016A67"/>
    <w:rsid w:val="000275C2"/>
    <w:rsid w:val="00031248"/>
    <w:rsid w:val="0003443E"/>
    <w:rsid w:val="00036325"/>
    <w:rsid w:val="0006074F"/>
    <w:rsid w:val="00061C87"/>
    <w:rsid w:val="00063F04"/>
    <w:rsid w:val="000649FF"/>
    <w:rsid w:val="00067E08"/>
    <w:rsid w:val="000721D3"/>
    <w:rsid w:val="000735C2"/>
    <w:rsid w:val="0007766D"/>
    <w:rsid w:val="0007792C"/>
    <w:rsid w:val="00080A1A"/>
    <w:rsid w:val="00085445"/>
    <w:rsid w:val="000A6AE4"/>
    <w:rsid w:val="000B22DE"/>
    <w:rsid w:val="000C1EE1"/>
    <w:rsid w:val="000C6B43"/>
    <w:rsid w:val="000C780B"/>
    <w:rsid w:val="000D447B"/>
    <w:rsid w:val="000D7970"/>
    <w:rsid w:val="000E027F"/>
    <w:rsid w:val="00104CD4"/>
    <w:rsid w:val="00106B64"/>
    <w:rsid w:val="0011753C"/>
    <w:rsid w:val="0013435F"/>
    <w:rsid w:val="00143B18"/>
    <w:rsid w:val="001519C4"/>
    <w:rsid w:val="00151F77"/>
    <w:rsid w:val="00157258"/>
    <w:rsid w:val="00167734"/>
    <w:rsid w:val="00182905"/>
    <w:rsid w:val="001835F4"/>
    <w:rsid w:val="00184166"/>
    <w:rsid w:val="001845E3"/>
    <w:rsid w:val="001859C2"/>
    <w:rsid w:val="00197385"/>
    <w:rsid w:val="001A170B"/>
    <w:rsid w:val="001A3496"/>
    <w:rsid w:val="001A59F6"/>
    <w:rsid w:val="001A7625"/>
    <w:rsid w:val="001B01C2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208B3"/>
    <w:rsid w:val="00220B51"/>
    <w:rsid w:val="0023371A"/>
    <w:rsid w:val="00250A8A"/>
    <w:rsid w:val="002529AC"/>
    <w:rsid w:val="0025531D"/>
    <w:rsid w:val="002670DA"/>
    <w:rsid w:val="00271FFB"/>
    <w:rsid w:val="002866F0"/>
    <w:rsid w:val="00287F94"/>
    <w:rsid w:val="002904B8"/>
    <w:rsid w:val="002911A1"/>
    <w:rsid w:val="00294748"/>
    <w:rsid w:val="00295DF5"/>
    <w:rsid w:val="002B1B16"/>
    <w:rsid w:val="002B51C1"/>
    <w:rsid w:val="002C03E7"/>
    <w:rsid w:val="002E00E8"/>
    <w:rsid w:val="002E4775"/>
    <w:rsid w:val="002E5F2A"/>
    <w:rsid w:val="002F28B7"/>
    <w:rsid w:val="002F7313"/>
    <w:rsid w:val="0030073F"/>
    <w:rsid w:val="00303220"/>
    <w:rsid w:val="00307760"/>
    <w:rsid w:val="00315633"/>
    <w:rsid w:val="0031760E"/>
    <w:rsid w:val="0032088F"/>
    <w:rsid w:val="00324F66"/>
    <w:rsid w:val="00326C8D"/>
    <w:rsid w:val="00337304"/>
    <w:rsid w:val="0034183E"/>
    <w:rsid w:val="003425A9"/>
    <w:rsid w:val="00344C37"/>
    <w:rsid w:val="0035593A"/>
    <w:rsid w:val="00364E5E"/>
    <w:rsid w:val="0037085F"/>
    <w:rsid w:val="00376670"/>
    <w:rsid w:val="00381870"/>
    <w:rsid w:val="00383B50"/>
    <w:rsid w:val="00383FD0"/>
    <w:rsid w:val="00385531"/>
    <w:rsid w:val="00390940"/>
    <w:rsid w:val="00393292"/>
    <w:rsid w:val="003972FB"/>
    <w:rsid w:val="003A5984"/>
    <w:rsid w:val="003A6460"/>
    <w:rsid w:val="003A6586"/>
    <w:rsid w:val="003B060C"/>
    <w:rsid w:val="003B0EAC"/>
    <w:rsid w:val="003B40D2"/>
    <w:rsid w:val="003B5916"/>
    <w:rsid w:val="003B76BA"/>
    <w:rsid w:val="003C2A48"/>
    <w:rsid w:val="003D4957"/>
    <w:rsid w:val="003F46AA"/>
    <w:rsid w:val="003F6CE6"/>
    <w:rsid w:val="00404CB3"/>
    <w:rsid w:val="00406882"/>
    <w:rsid w:val="00411464"/>
    <w:rsid w:val="00414A9C"/>
    <w:rsid w:val="0041573A"/>
    <w:rsid w:val="0042257F"/>
    <w:rsid w:val="0042473A"/>
    <w:rsid w:val="00431D1E"/>
    <w:rsid w:val="004323AC"/>
    <w:rsid w:val="00442C70"/>
    <w:rsid w:val="004462EB"/>
    <w:rsid w:val="00446947"/>
    <w:rsid w:val="004611D6"/>
    <w:rsid w:val="00462FAD"/>
    <w:rsid w:val="00463285"/>
    <w:rsid w:val="00463D1A"/>
    <w:rsid w:val="00466D8D"/>
    <w:rsid w:val="00482E94"/>
    <w:rsid w:val="00484EAC"/>
    <w:rsid w:val="004A18EB"/>
    <w:rsid w:val="004A384C"/>
    <w:rsid w:val="004B4C85"/>
    <w:rsid w:val="004B5DB2"/>
    <w:rsid w:val="004C7A29"/>
    <w:rsid w:val="004E52F4"/>
    <w:rsid w:val="004E7135"/>
    <w:rsid w:val="004F237E"/>
    <w:rsid w:val="004F47CD"/>
    <w:rsid w:val="005031D2"/>
    <w:rsid w:val="005116BE"/>
    <w:rsid w:val="005231FB"/>
    <w:rsid w:val="00552E83"/>
    <w:rsid w:val="00565FB1"/>
    <w:rsid w:val="00577751"/>
    <w:rsid w:val="00582EAD"/>
    <w:rsid w:val="00583966"/>
    <w:rsid w:val="00591074"/>
    <w:rsid w:val="005926FD"/>
    <w:rsid w:val="00596E44"/>
    <w:rsid w:val="005A0F1D"/>
    <w:rsid w:val="005A40A1"/>
    <w:rsid w:val="005B04B0"/>
    <w:rsid w:val="005B36FA"/>
    <w:rsid w:val="005B6FB0"/>
    <w:rsid w:val="005C38A7"/>
    <w:rsid w:val="005E1EB8"/>
    <w:rsid w:val="005E6C8F"/>
    <w:rsid w:val="005F2E5B"/>
    <w:rsid w:val="005F43B1"/>
    <w:rsid w:val="005F6E32"/>
    <w:rsid w:val="00602E6C"/>
    <w:rsid w:val="00610C62"/>
    <w:rsid w:val="00614B73"/>
    <w:rsid w:val="00634403"/>
    <w:rsid w:val="00640748"/>
    <w:rsid w:val="006453B2"/>
    <w:rsid w:val="00653EE1"/>
    <w:rsid w:val="0065713C"/>
    <w:rsid w:val="006602F8"/>
    <w:rsid w:val="00687FEE"/>
    <w:rsid w:val="0069624A"/>
    <w:rsid w:val="00697196"/>
    <w:rsid w:val="006A0FFB"/>
    <w:rsid w:val="006A4FA2"/>
    <w:rsid w:val="006A5ACA"/>
    <w:rsid w:val="006A76F1"/>
    <w:rsid w:val="006A78C6"/>
    <w:rsid w:val="006B2E46"/>
    <w:rsid w:val="006B2FAD"/>
    <w:rsid w:val="006B6300"/>
    <w:rsid w:val="006C005B"/>
    <w:rsid w:val="006C4C41"/>
    <w:rsid w:val="006D146C"/>
    <w:rsid w:val="006D206A"/>
    <w:rsid w:val="006E4F7D"/>
    <w:rsid w:val="006F00B4"/>
    <w:rsid w:val="006F043F"/>
    <w:rsid w:val="0070392F"/>
    <w:rsid w:val="00710D20"/>
    <w:rsid w:val="00711B64"/>
    <w:rsid w:val="00714495"/>
    <w:rsid w:val="00727197"/>
    <w:rsid w:val="007307EB"/>
    <w:rsid w:val="00730B71"/>
    <w:rsid w:val="00732FAC"/>
    <w:rsid w:val="00740EE9"/>
    <w:rsid w:val="00750C55"/>
    <w:rsid w:val="007516A5"/>
    <w:rsid w:val="007535B6"/>
    <w:rsid w:val="00755E1C"/>
    <w:rsid w:val="007565A4"/>
    <w:rsid w:val="0075707B"/>
    <w:rsid w:val="00757A53"/>
    <w:rsid w:val="00760A32"/>
    <w:rsid w:val="00761ECA"/>
    <w:rsid w:val="007766E3"/>
    <w:rsid w:val="00781399"/>
    <w:rsid w:val="00792FDE"/>
    <w:rsid w:val="007A1054"/>
    <w:rsid w:val="007A4BED"/>
    <w:rsid w:val="007B02B5"/>
    <w:rsid w:val="007B0D11"/>
    <w:rsid w:val="007B543B"/>
    <w:rsid w:val="007C3242"/>
    <w:rsid w:val="007C7624"/>
    <w:rsid w:val="007D7AA3"/>
    <w:rsid w:val="007E3DA8"/>
    <w:rsid w:val="00805764"/>
    <w:rsid w:val="00806923"/>
    <w:rsid w:val="008079AF"/>
    <w:rsid w:val="008114BF"/>
    <w:rsid w:val="008433EA"/>
    <w:rsid w:val="00843714"/>
    <w:rsid w:val="00845953"/>
    <w:rsid w:val="00856401"/>
    <w:rsid w:val="00862531"/>
    <w:rsid w:val="00862DBE"/>
    <w:rsid w:val="00867321"/>
    <w:rsid w:val="00877ECC"/>
    <w:rsid w:val="00881A69"/>
    <w:rsid w:val="00886B90"/>
    <w:rsid w:val="0088708F"/>
    <w:rsid w:val="0089462C"/>
    <w:rsid w:val="008955F8"/>
    <w:rsid w:val="0089589B"/>
    <w:rsid w:val="008A1332"/>
    <w:rsid w:val="008A6806"/>
    <w:rsid w:val="008B0A5A"/>
    <w:rsid w:val="008B4DCA"/>
    <w:rsid w:val="008B541B"/>
    <w:rsid w:val="008C0671"/>
    <w:rsid w:val="008D1750"/>
    <w:rsid w:val="008D4D33"/>
    <w:rsid w:val="008D6B6C"/>
    <w:rsid w:val="008F5575"/>
    <w:rsid w:val="009001AF"/>
    <w:rsid w:val="0091777E"/>
    <w:rsid w:val="00922FB7"/>
    <w:rsid w:val="00923C5B"/>
    <w:rsid w:val="00927BD3"/>
    <w:rsid w:val="00932B9C"/>
    <w:rsid w:val="00940B93"/>
    <w:rsid w:val="00945083"/>
    <w:rsid w:val="009458D3"/>
    <w:rsid w:val="0095115B"/>
    <w:rsid w:val="0096089F"/>
    <w:rsid w:val="00961AEF"/>
    <w:rsid w:val="00967850"/>
    <w:rsid w:val="00977A49"/>
    <w:rsid w:val="009825E7"/>
    <w:rsid w:val="0099360D"/>
    <w:rsid w:val="00995FCF"/>
    <w:rsid w:val="00997719"/>
    <w:rsid w:val="009A3209"/>
    <w:rsid w:val="009B55AD"/>
    <w:rsid w:val="009B5699"/>
    <w:rsid w:val="009B6202"/>
    <w:rsid w:val="009C2F45"/>
    <w:rsid w:val="009C3A63"/>
    <w:rsid w:val="009C50AB"/>
    <w:rsid w:val="009F0FD7"/>
    <w:rsid w:val="00A116D0"/>
    <w:rsid w:val="00A13AC1"/>
    <w:rsid w:val="00A174E5"/>
    <w:rsid w:val="00A24A38"/>
    <w:rsid w:val="00A316EC"/>
    <w:rsid w:val="00A41451"/>
    <w:rsid w:val="00A4181D"/>
    <w:rsid w:val="00A611F7"/>
    <w:rsid w:val="00A66B94"/>
    <w:rsid w:val="00A709BF"/>
    <w:rsid w:val="00A71D38"/>
    <w:rsid w:val="00A83016"/>
    <w:rsid w:val="00A85563"/>
    <w:rsid w:val="00A91B84"/>
    <w:rsid w:val="00AA1AA9"/>
    <w:rsid w:val="00AA4414"/>
    <w:rsid w:val="00AB45BF"/>
    <w:rsid w:val="00AB5463"/>
    <w:rsid w:val="00AB605F"/>
    <w:rsid w:val="00AC7BBB"/>
    <w:rsid w:val="00AD6228"/>
    <w:rsid w:val="00AF374C"/>
    <w:rsid w:val="00B01D5B"/>
    <w:rsid w:val="00B05F67"/>
    <w:rsid w:val="00B11565"/>
    <w:rsid w:val="00B1495D"/>
    <w:rsid w:val="00B1517E"/>
    <w:rsid w:val="00B177D9"/>
    <w:rsid w:val="00B251C6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86AC2"/>
    <w:rsid w:val="00B96AC2"/>
    <w:rsid w:val="00BA2196"/>
    <w:rsid w:val="00BA2AC3"/>
    <w:rsid w:val="00BB3810"/>
    <w:rsid w:val="00BB39B4"/>
    <w:rsid w:val="00BB43BF"/>
    <w:rsid w:val="00BB4928"/>
    <w:rsid w:val="00BD5420"/>
    <w:rsid w:val="00BD7438"/>
    <w:rsid w:val="00BE385C"/>
    <w:rsid w:val="00BF4E7A"/>
    <w:rsid w:val="00BF5E63"/>
    <w:rsid w:val="00C06640"/>
    <w:rsid w:val="00C106CE"/>
    <w:rsid w:val="00C12C57"/>
    <w:rsid w:val="00C17940"/>
    <w:rsid w:val="00C238EF"/>
    <w:rsid w:val="00C261B8"/>
    <w:rsid w:val="00C32C47"/>
    <w:rsid w:val="00C57B63"/>
    <w:rsid w:val="00C612DF"/>
    <w:rsid w:val="00C62BB5"/>
    <w:rsid w:val="00C817C6"/>
    <w:rsid w:val="00C86395"/>
    <w:rsid w:val="00C903F7"/>
    <w:rsid w:val="00C93394"/>
    <w:rsid w:val="00CB0024"/>
    <w:rsid w:val="00CB2891"/>
    <w:rsid w:val="00CB6825"/>
    <w:rsid w:val="00CD0FA6"/>
    <w:rsid w:val="00CD2007"/>
    <w:rsid w:val="00CD76BE"/>
    <w:rsid w:val="00CE39E6"/>
    <w:rsid w:val="00CE468D"/>
    <w:rsid w:val="00CE67B4"/>
    <w:rsid w:val="00CF5AFB"/>
    <w:rsid w:val="00D156DE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4FC1"/>
    <w:rsid w:val="00D70677"/>
    <w:rsid w:val="00D70B4B"/>
    <w:rsid w:val="00D7615B"/>
    <w:rsid w:val="00D81549"/>
    <w:rsid w:val="00D83BEF"/>
    <w:rsid w:val="00D87A97"/>
    <w:rsid w:val="00D87CCE"/>
    <w:rsid w:val="00DA0FAF"/>
    <w:rsid w:val="00DA21B1"/>
    <w:rsid w:val="00DA41D0"/>
    <w:rsid w:val="00DD2D61"/>
    <w:rsid w:val="00DE3BB5"/>
    <w:rsid w:val="00DE60E6"/>
    <w:rsid w:val="00DF48D2"/>
    <w:rsid w:val="00E02AC1"/>
    <w:rsid w:val="00E07D7A"/>
    <w:rsid w:val="00E17EE6"/>
    <w:rsid w:val="00E2561F"/>
    <w:rsid w:val="00E367D0"/>
    <w:rsid w:val="00E53E7C"/>
    <w:rsid w:val="00E5688B"/>
    <w:rsid w:val="00E5753A"/>
    <w:rsid w:val="00E73C4A"/>
    <w:rsid w:val="00E744E4"/>
    <w:rsid w:val="00E76E41"/>
    <w:rsid w:val="00E82CB2"/>
    <w:rsid w:val="00E83B87"/>
    <w:rsid w:val="00E84329"/>
    <w:rsid w:val="00E94A58"/>
    <w:rsid w:val="00EA0DAA"/>
    <w:rsid w:val="00EB1F90"/>
    <w:rsid w:val="00EB319F"/>
    <w:rsid w:val="00EB5E3B"/>
    <w:rsid w:val="00EB6513"/>
    <w:rsid w:val="00EB6580"/>
    <w:rsid w:val="00EB6DC3"/>
    <w:rsid w:val="00EC7589"/>
    <w:rsid w:val="00ED69EF"/>
    <w:rsid w:val="00EE51EB"/>
    <w:rsid w:val="00EE78FD"/>
    <w:rsid w:val="00EF42D1"/>
    <w:rsid w:val="00F022D0"/>
    <w:rsid w:val="00F0378A"/>
    <w:rsid w:val="00F05E87"/>
    <w:rsid w:val="00F14444"/>
    <w:rsid w:val="00F16B33"/>
    <w:rsid w:val="00F1757F"/>
    <w:rsid w:val="00F2445F"/>
    <w:rsid w:val="00F26153"/>
    <w:rsid w:val="00F27267"/>
    <w:rsid w:val="00F30CA5"/>
    <w:rsid w:val="00F336CD"/>
    <w:rsid w:val="00F3449F"/>
    <w:rsid w:val="00F352AE"/>
    <w:rsid w:val="00F35327"/>
    <w:rsid w:val="00F43108"/>
    <w:rsid w:val="00F46E86"/>
    <w:rsid w:val="00F70C16"/>
    <w:rsid w:val="00F7341C"/>
    <w:rsid w:val="00F74D56"/>
    <w:rsid w:val="00F8540D"/>
    <w:rsid w:val="00F937AD"/>
    <w:rsid w:val="00F978A8"/>
    <w:rsid w:val="00FA0462"/>
    <w:rsid w:val="00FC29FD"/>
    <w:rsid w:val="00FD12F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780A77CC-16BC-4771-94EF-C13D4F16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AF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erif1">
    <w:name w:val="serif1"/>
    <w:basedOn w:val="a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styleId="a9">
    <w:name w:val="Emphasis"/>
    <w:basedOn w:val="a0"/>
    <w:qFormat/>
    <w:rPr>
      <w:i/>
      <w:iCs/>
    </w:rPr>
  </w:style>
  <w:style w:type="paragraph" w:customStyle="1" w:styleId="award">
    <w:name w:val="award"/>
    <w:basedOn w:val="a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b/>
      <w:bCs/>
      <w:color w:val="212D87"/>
      <w:sz w:val="18"/>
      <w:szCs w:val="18"/>
    </w:rPr>
  </w:style>
  <w:style w:type="character" w:customStyle="1" w:styleId="bookcopy1">
    <w:name w:val="bookcopy1"/>
    <w:basedOn w:val="a0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basedOn w:val="a0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Pr>
      <w:b/>
      <w:bCs/>
    </w:rPr>
  </w:style>
  <w:style w:type="character" w:customStyle="1" w:styleId="smalltext1">
    <w:name w:val="smalltext1"/>
    <w:basedOn w:val="a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Pr>
      <w:color w:val="000000"/>
      <w:u w:val="single"/>
    </w:rPr>
  </w:style>
  <w:style w:type="character" w:customStyle="1" w:styleId="redsubtitle1">
    <w:name w:val="redsubtitle1"/>
    <w:basedOn w:val="a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spacing w:before="100" w:beforeAutospacing="1" w:after="100" w:afterAutospacing="1"/>
    </w:pPr>
  </w:style>
  <w:style w:type="character" w:customStyle="1" w:styleId="bold1">
    <w:name w:val="bold1"/>
    <w:basedOn w:val="a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spacing w:before="100" w:beforeAutospacing="1" w:after="100" w:afterAutospacing="1" w:line="240" w:lineRule="atLeast"/>
    </w:pPr>
    <w:rPr>
      <w:rFonts w:ascii="Verdana" w:hAnsi="Verdana"/>
      <w:i/>
      <w:iCs/>
      <w:color w:val="000000"/>
      <w:sz w:val="23"/>
      <w:szCs w:val="23"/>
    </w:rPr>
  </w:style>
  <w:style w:type="character" w:customStyle="1" w:styleId="bookcopy10">
    <w:name w:val="book_copy1"/>
    <w:basedOn w:val="a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Pr>
      <w:i/>
      <w:iCs/>
    </w:rPr>
  </w:style>
  <w:style w:type="paragraph" w:customStyle="1" w:styleId="text">
    <w:name w:val="text"/>
    <w:basedOn w:val="a"/>
    <w:rPr>
      <w:rFonts w:ascii="Tahoma" w:hAnsi="Tahoma" w:cs="Tahoma"/>
      <w:color w:val="00000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book-title1">
    <w:name w:val="book-title1"/>
    <w:basedOn w:val="a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blacktext1">
    <w:name w:val="blacktext1"/>
    <w:basedOn w:val="a0"/>
    <w:rsid w:val="0069624A"/>
    <w:rPr>
      <w:color w:val="333333"/>
    </w:rPr>
  </w:style>
  <w:style w:type="paragraph" w:customStyle="1" w:styleId="msonospacing0">
    <w:name w:val="msonospacing"/>
    <w:basedOn w:val="a"/>
    <w:rsid w:val="00AB60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8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189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758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9111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30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85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6796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888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605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16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6305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6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326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884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1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2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510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7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67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92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3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98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15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10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87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300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98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642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87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581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2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0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2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33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422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2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37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090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4022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7608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2255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246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1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2687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4165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42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65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295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amazon.com/Soul-Trader-Putting-heart-business/dp/0749466375/ref=sr_1_1?s=books&amp;ie=UTF8&amp;qid=1355650023&amp;sr=1-1&amp;keywords=Soul+Trader" TargetMode="External"/><Relationship Id="rId18" Type="http://schemas.openxmlformats.org/officeDocument/2006/relationships/hyperlink" Target="http://www.amazon.com/White-Dress-Harriet-Worsley/dp/1856695603/ref=sr_1_1?s=books&amp;ie=UTF8&amp;qid=1346755941&amp;sr=1-1&amp;keywords=THE+WHITE+DRESS%3AFASHION+INSPIRATION+FOR+BRIDES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amazon.com/Adaptive-Coaching-Client-Centered-Performance-Improvement/dp/1904838243/ref=sr_1_2?s=books&amp;ie=UTF8&amp;qid=1346756087&amp;sr=1-2&amp;keywords=adaptive+coachin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amazon.com/The-Promise-Premise-Creativity-Comparative/dp/1441181032/ref=sr_1_1?ie=UTF8&amp;qid=1356524128&amp;sr=8-1&amp;keywords=the+promise+and+premise+of+creativity" TargetMode="External"/><Relationship Id="rId17" Type="http://schemas.openxmlformats.org/officeDocument/2006/relationships/hyperlink" Target="http://www.amazon.co.uk/Annie-Bells-Baking-Bible-Triple-tested/dp/0857830252/ref=sr_1_1?ie=UTF8&amp;qid=1353757467&amp;sr=8-1" TargetMode="External"/><Relationship Id="rId25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.uk/Annie-Bells-Baking-Bible-Triple-tested/dp/0857830252/ref=sr_1_1?ie=UTF8&amp;qid=1353757467&amp;sr=8-1" TargetMode="External"/><Relationship Id="rId20" Type="http://schemas.openxmlformats.org/officeDocument/2006/relationships/hyperlink" Target="http://www.amazon.com/Adaptive-Coaching-Client-Centered-Performance-Improvement/dp/1904838243/ref=sr_1_2?s=books&amp;ie=UTF8&amp;qid=1346756087&amp;sr=1-2&amp;keywords=adaptive+coach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The-Promise-Premise-Creativity-Comparative/dp/1441181032/ref=sr_1_1?ie=UTF8&amp;qid=1356524128&amp;sr=8-1&amp;keywords=the+promise+and+premise+of+creativity" TargetMode="External"/><Relationship Id="rId24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.uk/Bread-Breads-Rolls-Delicious-Recipes/dp/0857830082/ref=sr_1_2?s=books&amp;ie=UTF8&amp;qid=1353758934&amp;sr=1-2" TargetMode="External"/><Relationship Id="rId23" Type="http://schemas.openxmlformats.org/officeDocument/2006/relationships/hyperlink" Target="mailto:daisy@nurnberg.com.c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mazon.com/gp/product/1441180826/ref=s9_simh_se_p14_d0_i1?pf_rd_m=ATVPDKIKX0DER&amp;pf_rd_s=auto-no-results-center-1&amp;pf_rd_r=03DA9F6AC14D4E1AB3C1&amp;pf_rd_t=301&amp;pf_rd_p=1263465782&amp;pf_rd_i=978144180827" TargetMode="External"/><Relationship Id="rId19" Type="http://schemas.openxmlformats.org/officeDocument/2006/relationships/hyperlink" Target="http://www.amazon.com/White-Dress-Harriet-Worsley/dp/1856695603/ref=sr_1_1?s=books&amp;ie=UTF8&amp;qid=1346755941&amp;sr=1-1&amp;keywords=THE+WHITE+DRESS%3AFASHION+INSPIRATION+FOR+BRI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1441180826/ref=s9_simh_se_p14_d0_i1?pf_rd_m=ATVPDKIKX0DER&amp;pf_rd_s=auto-no-results-center-1&amp;pf_rd_r=03DA9F6AC14D4E1AB3C1&amp;pf_rd_t=301&amp;pf_rd_p=1263465782&amp;pf_rd_i=978144180827" TargetMode="External"/><Relationship Id="rId14" Type="http://schemas.openxmlformats.org/officeDocument/2006/relationships/hyperlink" Target="http://www.amazon.co.uk/Bread-Breads-Rolls-Delicious-Recipes/dp/0857830082/ref=sr_1_2?s=books&amp;ie=UTF8&amp;qid=1353758934&amp;sr=1-2" TargetMode="External"/><Relationship Id="rId22" Type="http://schemas.openxmlformats.org/officeDocument/2006/relationships/hyperlink" Target="http://www.amazon.com/Molecular-Biology-Cancer-Mechanisms-Therapeutics/dp/019957717X/ref=sr_1_1?ie=UTF8&amp;qid=1346813253&amp;sr=8-1&amp;keywords=Molecular+Biology+of+Cancer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3212</Characters>
  <Application>Microsoft Office Word</Application>
  <DocSecurity>4</DocSecurity>
  <Lines>26</Lines>
  <Paragraphs>7</Paragraphs>
  <ScaleCrop>false</ScaleCrop>
  <Company>2ndSpAcE</Company>
  <LinksUpToDate>false</LinksUpToDate>
  <CharactersWithSpaces>3642</CharactersWithSpaces>
  <SharedDoc>false</SharedDoc>
  <HLinks>
    <vt:vector size="114" baseType="variant">
      <vt:variant>
        <vt:i4>7733288</vt:i4>
      </vt:variant>
      <vt:variant>
        <vt:i4>51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48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45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3407935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http://www.amazon.com/Molecular-Biology-Cancer-Mechanisms-Therapeutics/dp/019957717X/ref=sr_1_1?ie=UTF8&amp;qid=1346813253&amp;sr=8-1&amp;keywords=Molecular+Biology+of+Cancer</vt:lpwstr>
      </vt:variant>
      <vt:variant>
        <vt:lpwstr/>
      </vt:variant>
      <vt:variant>
        <vt:i4>5046388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http://www.amazon.com/Adaptive-Coaching-Client-Centered-Performance-Improvement/dp/1904838243/ref=sr_1_2?s=books&amp;ie=UTF8&amp;qid=1346756087&amp;sr=1-2&amp;keywords=adaptive+coaching</vt:lpwstr>
      </vt:variant>
      <vt:variant>
        <vt:lpwstr>#</vt:lpwstr>
      </vt:variant>
      <vt:variant>
        <vt:i4>5046388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http://www.amazon.com/Adaptive-Coaching-Client-Centered-Performance-Improvement/dp/1904838243/ref=sr_1_2?s=books&amp;ie=UTF8&amp;qid=1346756087&amp;sr=1-2&amp;keywords=adaptive+coaching</vt:lpwstr>
      </vt:variant>
      <vt:variant>
        <vt:lpwstr>#</vt:lpwstr>
      </vt:variant>
      <vt:variant>
        <vt:i4>3801112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http://www.amazon.com/White-Dress-Harriet-Worsley/dp/1856695603/ref=sr_1_1?s=books&amp;ie=UTF8&amp;qid=1346755941&amp;sr=1-1&amp;keywords=THE+WHITE+DRESS%3AFASHION+INSPIRATION+FOR+BRIDES</vt:lpwstr>
      </vt:variant>
      <vt:variant>
        <vt:lpwstr>#</vt:lpwstr>
      </vt:variant>
      <vt:variant>
        <vt:i4>3801112</vt:i4>
      </vt:variant>
      <vt:variant>
        <vt:i4>30</vt:i4>
      </vt:variant>
      <vt:variant>
        <vt:i4>0</vt:i4>
      </vt:variant>
      <vt:variant>
        <vt:i4>5</vt:i4>
      </vt:variant>
      <vt:variant>
        <vt:lpwstr>http://www.amazon.com/White-Dress-Harriet-Worsley/dp/1856695603/ref=sr_1_1?s=books&amp;ie=UTF8&amp;qid=1346755941&amp;sr=1-1&amp;keywords=THE+WHITE+DRESS%3AFASHION+INSPIRATION+FOR+BRIDES</vt:lpwstr>
      </vt:variant>
      <vt:variant>
        <vt:lpwstr>#</vt:lpwstr>
      </vt:variant>
      <vt:variant>
        <vt:i4>786541</vt:i4>
      </vt:variant>
      <vt:variant>
        <vt:i4>27</vt:i4>
      </vt:variant>
      <vt:variant>
        <vt:i4>0</vt:i4>
      </vt:variant>
      <vt:variant>
        <vt:i4>5</vt:i4>
      </vt:variant>
      <vt:variant>
        <vt:lpwstr>http://www.amazon.co.uk/Annie-Bells-Baking-Bible-Triple-tested/dp/0857830252/ref=sr_1_1?ie=UTF8&amp;qid=1353757467&amp;sr=8-1</vt:lpwstr>
      </vt:variant>
      <vt:variant>
        <vt:lpwstr>#</vt:lpwstr>
      </vt:variant>
      <vt:variant>
        <vt:i4>786541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http://www.amazon.co.uk/Annie-Bells-Baking-Bible-Triple-tested/dp/0857830252/ref=sr_1_1?ie=UTF8&amp;qid=1353757467&amp;sr=8-1</vt:lpwstr>
      </vt:variant>
      <vt:variant>
        <vt:lpwstr>#</vt:lpwstr>
      </vt:variant>
      <vt:variant>
        <vt:i4>6553674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http://www.amazon.co.uk/Bread-Breads-Rolls-Delicious-Recipes/dp/0857830082/ref=sr_1_2?s=books&amp;ie=UTF8&amp;qid=1353758934&amp;sr=1-2</vt:lpwstr>
      </vt:variant>
      <vt:variant>
        <vt:lpwstr>#</vt:lpwstr>
      </vt:variant>
      <vt:variant>
        <vt:i4>6553674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http://www.amazon.co.uk/Bread-Breads-Rolls-Delicious-Recipes/dp/0857830082/ref=sr_1_2?s=books&amp;ie=UTF8&amp;qid=1353758934&amp;sr=1-2</vt:lpwstr>
      </vt:variant>
      <vt:variant>
        <vt:lpwstr>#</vt:lpwstr>
      </vt:variant>
      <vt:variant>
        <vt:i4>2031720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http://www.amazon.com/Soul-Trader-Putting-heart-business/dp/0749466375/ref=sr_1_1?s=books&amp;ie=UTF8&amp;qid=1355650023&amp;sr=1-1&amp;keywords=Soul+Trader</vt:lpwstr>
      </vt:variant>
      <vt:variant>
        <vt:lpwstr>#</vt:lpwstr>
      </vt:variant>
      <vt:variant>
        <vt:i4>7798802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http://www.amazon.com/The-Promise-Premise-Creativity-Comparative/dp/1441181032/ref=sr_1_1?ie=UTF8&amp;qid=1356524128&amp;sr=8-1&amp;keywords=the+promise+and+premise+of+creativity</vt:lpwstr>
      </vt:variant>
      <vt:variant>
        <vt:lpwstr>#</vt:lpwstr>
      </vt:variant>
      <vt:variant>
        <vt:i4>7798802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http://www.amazon.com/The-Promise-Premise-Creativity-Comparative/dp/1441181032/ref=sr_1_1?ie=UTF8&amp;qid=1356524128&amp;sr=8-1&amp;keywords=the+promise+and+premise+of+creativity</vt:lpwstr>
      </vt:variant>
      <vt:variant>
        <vt:lpwstr>#</vt:lpwstr>
      </vt:variant>
      <vt:variant>
        <vt:i4>720922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http://www.amazon.com/gp/product/1441180826/ref=s9_simh_se_p14_d0_i1?pf_rd_m=ATVPDKIKX0DER&amp;pf_rd_s=auto-no-results-center-1&amp;pf_rd_r=03DA9F6AC14D4E1AB3C1&amp;pf_rd_t=301&amp;pf_rd_p=1263465782&amp;pf_rd_i=978144180827</vt:lpwstr>
      </vt:variant>
      <vt:variant>
        <vt:lpwstr>#</vt:lpwstr>
      </vt:variant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http://www.amazon.com/gp/product/1441180826/ref=s9_simh_se_p14_d0_i1?pf_rd_m=ATVPDKIKX0DER&amp;pf_rd_s=auto-no-results-center-1&amp;pf_rd_r=03DA9F6AC14D4E1AB3C1&amp;pf_rd_t=301&amp;pf_rd_p=1263465782&amp;pf_rd_i=978144180827</vt:lpwstr>
      </vt:variant>
      <vt:variant>
        <vt:lpwstr>#</vt:lpwstr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2014-06-25T04:54:00Z</dcterms:created>
  <dcterms:modified xsi:type="dcterms:W3CDTF">2014-06-25T04:54:00Z</dcterms:modified>
</cp:coreProperties>
</file>