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8 205608.png屏幕截图 2024-12-18 20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8 205608.png屏幕截图 2024-12-18 205608"/>
                    <pic:cNvPicPr>
                      <a:picLocks noChangeAspect="1"/>
                    </pic:cNvPicPr>
                  </pic:nvPicPr>
                  <pic:blipFill>
                    <a:blip r:embed="rId6"/>
                    <a:srcRect t="1741" b="1741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《聘用合适的二号领袖：获得更多时间，赚取更多收入，创造更多影响力》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Hiring Your Right Number 2 Leader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Gain More Time. Earn More Income. Create More Impact.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Alec Broadfoot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Ethos Collective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2024年3月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bookmarkStart w:id="1" w:name="_GoBack"/>
      <w:bookmarkEnd w:id="1"/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2DCC42E">
      <w:pPr>
        <w:ind w:firstLine="420" w:firstLineChars="200"/>
        <w:rPr>
          <w:rFonts w:hint="eastAsia"/>
        </w:rPr>
      </w:pPr>
      <w:r>
        <w:rPr>
          <w:rFonts w:hint="eastAsia"/>
        </w:rPr>
        <w:t>聘用公司领袖的成功率令人吃惊地低。根据盖洛普（Gallup）调查，只有18%的雇主能做到正确招聘。聘用领袖是一个重要的投资，但代价也很高。聘用猎头可能会浪费时间和金钱（其实有一个更好的选择）。</w:t>
      </w:r>
    </w:p>
    <w:p w14:paraId="2BC76CAE">
      <w:pPr>
        <w:rPr>
          <w:rFonts w:hint="eastAsia"/>
        </w:rPr>
      </w:pPr>
    </w:p>
    <w:p w14:paraId="797B37B4">
      <w:pPr>
        <w:ind w:firstLine="420" w:firstLineChars="200"/>
        <w:rPr>
          <w:rFonts w:hint="eastAsia"/>
        </w:rPr>
      </w:pPr>
      <w:r>
        <w:rPr>
          <w:rFonts w:hint="eastAsia"/>
        </w:rPr>
        <w:t>作者亚历克·布罗德富特（Alec Broadfoot）自2012年起通过他的公司VisionSpark，帮助企业家聘用“正确的”领袖。他采用科学的方法，通过Hire with Confidence System™（自信聘用系统）为你的公司招募关键领袖。</w:t>
      </w:r>
    </w:p>
    <w:p w14:paraId="029D7E38">
      <w:pPr>
        <w:rPr>
          <w:rFonts w:hint="eastAsia"/>
        </w:rPr>
      </w:pPr>
    </w:p>
    <w:p w14:paraId="6F63E544">
      <w:pPr>
        <w:ind w:firstLine="420" w:firstLineChars="200"/>
        <w:rPr>
          <w:rFonts w:hint="eastAsia"/>
        </w:rPr>
      </w:pPr>
      <w:r>
        <w:rPr>
          <w:rFonts w:hint="eastAsia"/>
        </w:rPr>
        <w:t>在《聘用合适的二号领袖》一书中，亚历克将与大家分享这一突破性方法，帮助你：</w:t>
      </w:r>
    </w:p>
    <w:p w14:paraId="64342EA6">
      <w:pPr>
        <w:rPr>
          <w:rFonts w:hint="eastAsia"/>
        </w:rPr>
      </w:pPr>
    </w:p>
    <w:p w14:paraId="1144EAB3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教你二号领袖必须具备的关键成功属性，帮助你节省时间和金钱</w:t>
      </w:r>
    </w:p>
    <w:p w14:paraId="4D2EA1FB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展示一种基于科学的方法来招聘，让你找到能对公司产生积极影响的二号领袖</w:t>
      </w:r>
    </w:p>
    <w:p w14:paraId="611B2404">
      <w:pPr>
        <w:numPr>
          <w:ilvl w:val="0"/>
          <w:numId w:val="2"/>
        </w:numPr>
        <w:ind w:left="840" w:leftChars="0" w:hanging="420" w:firstLineChars="0"/>
        <w:rPr>
          <w:rFonts w:hint="eastAsia"/>
        </w:rPr>
      </w:pPr>
      <w:r>
        <w:rPr>
          <w:rFonts w:hint="eastAsia"/>
        </w:rPr>
        <w:t>帮助你避免在招聘二号领袖时常犯的最大错误（提示：仅通过简历面试已经过时），确保你第一次就能招聘到合适的人选</w:t>
      </w:r>
    </w:p>
    <w:p w14:paraId="7D2A5E5F">
      <w:pPr>
        <w:rPr>
          <w:rFonts w:hint="eastAsia"/>
        </w:rPr>
      </w:pPr>
    </w:p>
    <w:p w14:paraId="644E9079">
      <w:pPr>
        <w:ind w:firstLine="420" w:firstLineChars="200"/>
        <w:rPr>
          <w:rFonts w:hint="eastAsia"/>
        </w:rPr>
      </w:pPr>
      <w:r>
        <w:rPr>
          <w:rFonts w:hint="eastAsia"/>
        </w:rPr>
        <w:t>感到有些不知所措，不知道从哪里开始？让这本书成为你的导航仪。凭借95%的成功率，亚历克将教你如何招聘到合适的二号领袖。</w:t>
      </w:r>
    </w:p>
    <w:p w14:paraId="3571A605">
      <w:pPr>
        <w:rPr>
          <w:rFonts w:hint="eastAsia"/>
        </w:rPr>
      </w:pPr>
    </w:p>
    <w:p w14:paraId="7C46E664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停止凭直觉聘用错误的人选，今天就开始在亚历克的帮助下建立你的梦想团队吧！</w:t>
      </w:r>
    </w:p>
    <w:p w14:paraId="3E2EC492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CC956C0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亚历克·布罗德富特（Alec Broadfoot）</w:t>
      </w:r>
      <w:r>
        <w:rPr>
          <w:rFonts w:hint="eastAsia"/>
          <w:b w:val="0"/>
          <w:bCs w:val="0"/>
          <w:color w:val="000000"/>
          <w:szCs w:val="21"/>
        </w:rPr>
        <w:t>是VisionSpark®的创始人兼首席架构师，VisionSpark®是一家位于俄亥俄州沃辛顿的顶级猎头公司，自2012年起，帮助快速发展的公司做出至关重要的人才决策，确保每次都能将合适的人选放入合适的岗位。VisionSpark®已经成功完成了数百次领导力招聘，且行业内的录用率高达99%。VisionSpark®在2023年被《Inc. 5000》评为美国增长最快的公司之一。亚历克因其有效构建和领导成功组织的能力，被《Smart Business Smart 50》评选为中俄亥俄地区的顶级执行官之一。亚历克是战略教练（Strategic Coach®）成员，且是备受欢迎的演讲者。在空闲时间，亚历克喜欢打网球，协作并辅导企业家，并与家人共度时光。</w:t>
      </w:r>
    </w:p>
    <w:p w14:paraId="2A355FCF">
      <w:pPr>
        <w:ind w:right="420" w:firstLine="420" w:firstLineChars="200"/>
        <w:rPr>
          <w:rFonts w:hint="eastAsia"/>
          <w:b w:val="0"/>
          <w:bCs w:val="0"/>
          <w:color w:val="000000"/>
          <w:szCs w:val="21"/>
        </w:rPr>
      </w:pPr>
    </w:p>
    <w:p w14:paraId="58877DD9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E3B34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32CF57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277696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如果你是企业家，正在寻找一个‘人选’来提升你的领导团队，那就不要再犹豫了。亚历克和他在VisionSpark的团队使用基于科学的工具（这些工具我亲自认为非常有见地）和经过验证的流程，帮助你精准招聘你需要的领袖，特别是在招聘你的二号领袖时。”  </w:t>
      </w:r>
    </w:p>
    <w:p w14:paraId="2BF5344B">
      <w:pPr>
        <w:ind w:right="420"/>
        <w:jc w:val="right"/>
        <w:rPr>
          <w:rFonts w:hint="eastAsia"/>
        </w:rPr>
      </w:pPr>
      <w:r>
        <w:rPr>
          <w:rFonts w:hint="eastAsia"/>
        </w:rPr>
        <w:t>——香农·沃勒（Shannon Waller），企业团队战略家，战略教练（Strategic Coach）</w:t>
      </w:r>
    </w:p>
    <w:p w14:paraId="7F308A6A">
      <w:pPr>
        <w:ind w:right="420"/>
        <w:rPr>
          <w:rFonts w:hint="eastAsia"/>
        </w:rPr>
      </w:pPr>
    </w:p>
    <w:p w14:paraId="1B5F5CB8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VisionSpark帮我减轻了负担。与其自己独自做所有事情，他们在整个招聘过程中提供了专家指导和支持。他们帮助我根据公司价值观和需求定义了这个岗位。单打独斗可能会让人感到压力山大，并且很难知道自己是否做出了正确的决策。通过VisionSpark的帮助，我找到了不仅具备必要技能，而且非常契合公司文化的领袖。”  </w:t>
      </w:r>
    </w:p>
    <w:p w14:paraId="1AC2684A">
      <w:pPr>
        <w:ind w:right="420"/>
        <w:jc w:val="right"/>
        <w:rPr>
          <w:rFonts w:hint="eastAsia"/>
        </w:rPr>
      </w:pPr>
      <w:r>
        <w:rPr>
          <w:rFonts w:hint="eastAsia"/>
        </w:rPr>
        <w:t>——瑞安·弗林（Ryan Flynn），创始人兼CEO，Charmac公司</w:t>
      </w:r>
    </w:p>
    <w:p w14:paraId="5DC96137">
      <w:pPr>
        <w:ind w:right="420"/>
        <w:rPr>
          <w:rFonts w:hint="eastAsia"/>
        </w:rPr>
      </w:pPr>
    </w:p>
    <w:p w14:paraId="76E7EB29">
      <w:pPr>
        <w:ind w:right="420" w:firstLine="420" w:firstLineChars="200"/>
        <w:rPr>
          <w:rFonts w:hint="eastAsia"/>
        </w:rPr>
      </w:pPr>
      <w:r>
        <w:rPr>
          <w:rFonts w:hint="eastAsia"/>
        </w:rPr>
        <w:t xml:space="preserve">“在我聘用拉里莎之前，我觉得自己背负了太多任务，导致效率低下。作为企业家，我知道我需要一个能够帮助我在‘天赋领域’中发挥的人。拉里莎正是我寻找的缺失拼图——她理解我的商业目标，并与我共同追求增长。与VisionSpark的合作体验非常棒，他们为我找到了一个我可以信任的二号领袖。拉里莎现在正负责我们其他几项领导岗位的招聘工作！这帮助我节省了时间，并专注于我最擅长的事情。”  </w:t>
      </w:r>
    </w:p>
    <w:p w14:paraId="18150903">
      <w:pPr>
        <w:ind w:right="420"/>
        <w:jc w:val="right"/>
        <w:rPr>
          <w:rFonts w:hint="eastAsia"/>
        </w:rPr>
      </w:pPr>
      <w:r>
        <w:rPr>
          <w:rFonts w:hint="eastAsia"/>
        </w:rPr>
        <w:t>——卡特里娜·厄贝尔（Katrina Ubell），医学博士，认证终极生命与减重教练，“繁忙医生的减重计划”创始人</w:t>
      </w:r>
    </w:p>
    <w:p w14:paraId="20C9D469">
      <w:pPr>
        <w:ind w:right="420"/>
        <w:jc w:val="right"/>
        <w:rPr>
          <w:rFonts w:hint="eastAsia"/>
        </w:rPr>
      </w:pPr>
    </w:p>
    <w:p w14:paraId="1FF69B46">
      <w:pPr>
        <w:ind w:right="420"/>
        <w:jc w:val="right"/>
        <w:rPr>
          <w:rFonts w:hint="eastAsia"/>
        </w:rPr>
      </w:pPr>
    </w:p>
    <w:p w14:paraId="0E49D55B">
      <w:pPr>
        <w:ind w:right="420"/>
        <w:jc w:val="lef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全书目录：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C9CDF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6319657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 w14:paraId="5A7048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163AA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第一章：驾驭你的企业家超能力</w:t>
      </w:r>
    </w:p>
    <w:p w14:paraId="6C6425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第二章：为什么聘用合适的二号领袖将改变你的商业格局</w:t>
      </w:r>
    </w:p>
    <w:p w14:paraId="6F8B49E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第三章：你的二号领袖必须具备的关键成功属性</w:t>
      </w:r>
    </w:p>
    <w:p w14:paraId="0248842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第四章：超越职位描述</w:t>
      </w:r>
    </w:p>
    <w:p w14:paraId="344CCAD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第五章：如何找到你的二号领袖</w:t>
      </w:r>
    </w:p>
    <w:p w14:paraId="7CBA80D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第六章：并非所有猎头公司都是一样的</w:t>
      </w:r>
    </w:p>
    <w:p w14:paraId="7F7FF6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第七章：聘用二号领袖时最常犯的错误（以及如何避免）</w:t>
      </w:r>
    </w:p>
    <w:p w14:paraId="5BE7A5B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附加章节——你的另一个关键雇佣：聘请外部商业教练的价值</w:t>
      </w:r>
    </w:p>
    <w:p w14:paraId="79F30F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3E7187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 w14:paraId="535AF84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A2139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91D8189"/>
    <w:multiLevelType w:val="singleLevel"/>
    <w:tmpl w:val="591D818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3AE04ADC"/>
    <w:rsid w:val="3C1934F8"/>
    <w:rsid w:val="3CA826E0"/>
    <w:rsid w:val="432C279F"/>
    <w:rsid w:val="469D4332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B003521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1623</Words>
  <Characters>2229</Characters>
  <Lines>25</Lines>
  <Paragraphs>7</Paragraphs>
  <TotalTime>9</TotalTime>
  <ScaleCrop>false</ScaleCrop>
  <LinksUpToDate>false</LinksUpToDate>
  <CharactersWithSpaces>2287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2025-01-06T01:13:32Z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