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19530" cy="1956435"/>
            <wp:effectExtent l="0" t="0" r="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15" cy="195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儿女们</w:t>
      </w:r>
      <w:r>
        <w:rPr>
          <w:b/>
          <w:color w:val="000000"/>
          <w:szCs w:val="21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英文书名：Sons and Daughters: A Novel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者：Chaim Grade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K</w:t>
      </w:r>
      <w:r>
        <w:rPr>
          <w:b/>
          <w:color w:val="000000"/>
          <w:szCs w:val="21"/>
        </w:rPr>
        <w:t>nopf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代理公司：Robin Straus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04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大众文学</w:t>
      </w:r>
    </w:p>
    <w:p w14:paraId="12B22960">
      <w:pPr>
        <w:rPr>
          <w:b/>
          <w:bCs/>
          <w:color w:val="000000"/>
          <w:szCs w:val="21"/>
        </w:rPr>
      </w:pPr>
    </w:p>
    <w:p w14:paraId="42F538F4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5889703">
      <w:pPr>
        <w:ind w:firstLine="420" w:firstLineChars="200"/>
        <w:rPr>
          <w:color w:val="000000"/>
          <w:szCs w:val="21"/>
        </w:rPr>
      </w:pPr>
    </w:p>
    <w:p w14:paraId="2985D59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这本期待已久的英译本出自“最伟大的意第绪语小说家之一”（埃利·威塞尔评）之手，具有堪比托尔斯泰的宏大视角，记录了一个屈服于现代化进程的世界最后动荡的十年。</w:t>
      </w:r>
    </w:p>
    <w:p w14:paraId="43090063">
      <w:pPr>
        <w:rPr>
          <w:color w:val="000000"/>
          <w:szCs w:val="21"/>
        </w:rPr>
      </w:pPr>
    </w:p>
    <w:p w14:paraId="56E8CC3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“当先知喊出‘我的敌人是我自己的家人’时，他哀叹的正是我。”拉比没有喝罗宋汤，而是嚼着蘸了盐的面包皮。“我最大的敌人是我的家人。”</w:t>
      </w:r>
    </w:p>
    <w:p w14:paraId="319B6269">
      <w:pPr>
        <w:rPr>
          <w:color w:val="000000"/>
          <w:szCs w:val="21"/>
        </w:rPr>
      </w:pPr>
    </w:p>
    <w:p w14:paraId="410015D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拉比肖勒姆·沙赫纳·卡兹内伦博根（</w:t>
      </w:r>
      <w:r>
        <w:rPr>
          <w:color w:val="000000"/>
          <w:szCs w:val="21"/>
        </w:rPr>
        <w:t>Rabbi Sholem Shachne Katzenellenbogen</w:t>
      </w:r>
      <w:r>
        <w:rPr>
          <w:rFonts w:hint="eastAsia"/>
          <w:color w:val="000000"/>
          <w:szCs w:val="21"/>
        </w:rPr>
        <w:t>）的世界，他祖先的世界，正在他眼前崩塌。在他自己的家里，他的长子本齐昂（Bentzion）在比亚韦斯托克（Bialystok）学习经商；女儿布卢玛·里夫查（Bluma Rivtcha）在维尔纳（Vilna）上护士学校。对于她的姐姐蒂尔扎（</w:t>
      </w:r>
      <w:r>
        <w:rPr>
          <w:color w:val="000000"/>
          <w:szCs w:val="21"/>
        </w:rPr>
        <w:t>Tilza</w:t>
      </w:r>
      <w:r>
        <w:rPr>
          <w:rFonts w:hint="eastAsia"/>
          <w:color w:val="000000"/>
          <w:szCs w:val="21"/>
        </w:rPr>
        <w:t>），她至少找到了一个合适的年轻拉比，但他看得出她们之间的关系并不融洽。纳夫塔利·赫兹（</w:t>
      </w:r>
      <w:r>
        <w:rPr>
          <w:color w:val="000000"/>
          <w:szCs w:val="21"/>
        </w:rPr>
        <w:t>Naftali Hertz</w:t>
      </w:r>
      <w:r>
        <w:rPr>
          <w:rFonts w:hint="eastAsia"/>
          <w:color w:val="000000"/>
          <w:szCs w:val="21"/>
        </w:rPr>
        <w:t>）？算了吧，他在瑞士攻读哲学学位，已经迷失了自己（也许还娶了个非犹太人妻子）。而现在，拉比最小的儿子雷法尔克（</w:t>
      </w:r>
      <w:r>
        <w:rPr>
          <w:color w:val="000000"/>
          <w:szCs w:val="21"/>
        </w:rPr>
        <w:t>Refael’ke</w:t>
      </w:r>
      <w:r>
        <w:rPr>
          <w:rFonts w:hint="eastAsia"/>
          <w:color w:val="000000"/>
          <w:szCs w:val="21"/>
        </w:rPr>
        <w:t>）想跟着犹太复国主义者跑到圣地去。</w:t>
      </w:r>
    </w:p>
    <w:p w14:paraId="39DB68B2">
      <w:pPr>
        <w:rPr>
          <w:color w:val="000000"/>
          <w:szCs w:val="21"/>
        </w:rPr>
      </w:pPr>
    </w:p>
    <w:p w14:paraId="05DEAAC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查伊姆·格雷德的《儿女们》最初于20世纪60年代和70年代在纽约的意第绪语报纸上连载，是</w:t>
      </w:r>
      <w:bookmarkStart w:id="0" w:name="OLE_LINK5"/>
      <w:bookmarkStart w:id="1" w:name="OLE_LINK6"/>
      <w:r>
        <w:rPr>
          <w:rFonts w:hint="eastAsia"/>
          <w:color w:val="000000"/>
          <w:szCs w:val="21"/>
        </w:rPr>
        <w:t>对波兰和立陶宛丰富的意第绪语文化的珍贵呈现</w:t>
      </w:r>
      <w:bookmarkEnd w:id="0"/>
      <w:bookmarkEnd w:id="1"/>
      <w:r>
        <w:rPr>
          <w:rFonts w:hint="eastAsia"/>
          <w:color w:val="000000"/>
          <w:szCs w:val="21"/>
        </w:rPr>
        <w:t>，而大屠杀却将这种文化根除，继而不复存在。</w:t>
      </w:r>
    </w:p>
    <w:p w14:paraId="556713D0">
      <w:pPr>
        <w:rPr>
          <w:color w:val="000000"/>
          <w:szCs w:val="21"/>
        </w:rPr>
      </w:pPr>
    </w:p>
    <w:p w14:paraId="1151281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格雷德的小说人物形象堪比肖洛姆·阿莱汉姆（Sholem Aleichem）和I. B.辛格（I. B. Singer）笔下朴素的哲学家和可爱的底层人民，充满了人性和令人心碎的感情。这个世界曾经充满了光彩夺目的生活，但在短短几年内就永远消失了。</w:t>
      </w:r>
    </w:p>
    <w:p w14:paraId="0F343674">
      <w:pPr>
        <w:rPr>
          <w:color w:val="000000"/>
          <w:szCs w:val="21"/>
        </w:rPr>
      </w:pPr>
    </w:p>
    <w:p w14:paraId="12BEDE99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C14576E">
      <w:pPr>
        <w:rPr>
          <w:b/>
          <w:bCs/>
          <w:color w:val="000000"/>
          <w:szCs w:val="21"/>
        </w:rPr>
      </w:pPr>
    </w:p>
    <w:p w14:paraId="10F09D0F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01725" cy="1181735"/>
            <wp:effectExtent l="0" t="0" r="381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437" cy="118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OLE_LINK3"/>
      <w:bookmarkStart w:id="3" w:name="OLE_LINK4"/>
      <w:r>
        <w:rPr>
          <w:rFonts w:hint="eastAsia"/>
          <w:b/>
          <w:bCs/>
          <w:color w:val="000000"/>
          <w:szCs w:val="21"/>
        </w:rPr>
        <w:t>查伊姆</w:t>
      </w:r>
      <w:r>
        <w:rPr>
          <w:rFonts w:ascii="宋体" w:hAnsi="宋体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格雷德</w:t>
      </w:r>
      <w:bookmarkEnd w:id="2"/>
      <w:bookmarkEnd w:id="3"/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Chaim Grade</w:t>
      </w:r>
      <w:r>
        <w:rPr>
          <w:rFonts w:hint="eastAsia"/>
          <w:b/>
          <w:bCs/>
          <w:color w:val="000000"/>
          <w:szCs w:val="21"/>
        </w:rPr>
        <w:t>，1910-1982年）</w:t>
      </w:r>
      <w:r>
        <w:rPr>
          <w:rFonts w:hint="eastAsia"/>
          <w:color w:val="000000"/>
          <w:szCs w:val="21"/>
        </w:rPr>
        <w:t>是“</w:t>
      </w:r>
      <w:bookmarkStart w:id="4" w:name="OLE_LINK2"/>
      <w:bookmarkStart w:id="5" w:name="OLE_LINK1"/>
      <w:r>
        <w:rPr>
          <w:rFonts w:hint="eastAsia"/>
          <w:color w:val="000000"/>
          <w:szCs w:val="21"/>
        </w:rPr>
        <w:t>二十世纪杰出的意第绪语小说作家之一</w:t>
      </w:r>
      <w:bookmarkEnd w:id="4"/>
      <w:bookmarkEnd w:id="5"/>
      <w:r>
        <w:rPr>
          <w:rFonts w:hint="eastAsia"/>
          <w:color w:val="000000"/>
          <w:szCs w:val="21"/>
        </w:rPr>
        <w:t>”（《纽约时报》评）。格雷德出生于立陶宛维尔纳（V</w:t>
      </w:r>
      <w:r>
        <w:rPr>
          <w:color w:val="000000"/>
          <w:szCs w:val="21"/>
        </w:rPr>
        <w:t>ilna</w:t>
      </w:r>
      <w:r>
        <w:rPr>
          <w:rFonts w:hint="eastAsia"/>
          <w:color w:val="000000"/>
          <w:szCs w:val="21"/>
        </w:rPr>
        <w:t>，现维尔纽斯），在大屠杀中失去第一任妻子和母亲后逃到纽约。他与第二任妻子英娜在布朗克斯度过了余生。格雷德著有大量诗歌和散文作品，包括小说《耶希瓦》（</w:t>
      </w:r>
      <w:r>
        <w:rPr>
          <w:i/>
          <w:iCs/>
          <w:color w:val="000000"/>
          <w:szCs w:val="21"/>
        </w:rPr>
        <w:t>The Yeshiva</w:t>
      </w:r>
      <w:r>
        <w:rPr>
          <w:rFonts w:hint="eastAsia"/>
          <w:color w:val="000000"/>
          <w:szCs w:val="21"/>
        </w:rPr>
        <w:t>）、《阿古纳》（</w:t>
      </w:r>
      <w:r>
        <w:rPr>
          <w:i/>
          <w:iCs/>
          <w:color w:val="000000"/>
          <w:szCs w:val="21"/>
        </w:rPr>
        <w:t>The Agunah</w:t>
      </w:r>
      <w:r>
        <w:rPr>
          <w:rFonts w:hint="eastAsia"/>
          <w:color w:val="000000"/>
          <w:szCs w:val="21"/>
        </w:rPr>
        <w:t>）和《拉比与妻子》（</w:t>
      </w:r>
      <w:r>
        <w:rPr>
          <w:i/>
          <w:iCs/>
          <w:color w:val="000000"/>
          <w:szCs w:val="21"/>
        </w:rPr>
        <w:t>Rabbis and Wives</w:t>
      </w:r>
      <w:r>
        <w:rPr>
          <w:rFonts w:hint="eastAsia"/>
          <w:color w:val="000000"/>
          <w:szCs w:val="21"/>
        </w:rPr>
        <w:t>）。</w:t>
      </w:r>
    </w:p>
    <w:p w14:paraId="266BA5E6">
      <w:pPr>
        <w:rPr>
          <w:b/>
          <w:bCs/>
          <w:color w:val="000000"/>
          <w:szCs w:val="21"/>
        </w:rPr>
      </w:pPr>
    </w:p>
    <w:p w14:paraId="6F47B1C9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6941C230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3D9EF511">
      <w:pPr>
        <w:ind w:firstLine="42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《出版人周刊》星级评论：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instrText xml:space="preserve"> HYPERLINK "https://www.publishersweekly.com/9780394536460" </w:instrTex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fldChar w:fldCharType="separate"/>
      </w:r>
      <w:r>
        <w:rPr>
          <w:rStyle w:val="16"/>
          <w:rFonts w:hint="default"/>
          <w:b w:val="0"/>
          <w:bCs w:val="0"/>
          <w:szCs w:val="21"/>
          <w:lang w:val="en-US" w:eastAsia="zh-CN"/>
        </w:rPr>
        <w:t>https://www.publishersweekly.com/9780394536460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</w:t>
      </w:r>
    </w:p>
    <w:p w14:paraId="27BB616F">
      <w:pPr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18AB3A2">
      <w:pPr>
        <w:ind w:firstLine="420" w:firstLineChars="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Kirkus 星级评论：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ab/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instrText xml:space="preserve"> HYPERLINK "https://www.kirkusreviews.com/book-reviews/chaim-grade/sons-and-daughters/" </w:instrTex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fldChar w:fldCharType="separate"/>
      </w:r>
      <w:r>
        <w:rPr>
          <w:rStyle w:val="16"/>
          <w:rFonts w:hint="default"/>
          <w:b w:val="0"/>
          <w:bCs w:val="0"/>
          <w:szCs w:val="21"/>
          <w:lang w:val="en-US" w:eastAsia="zh-CN"/>
        </w:rPr>
        <w:t>https://www.kirkusreviews.com/book-reviews/chaim-grade/sons-and-daughters/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</w:t>
      </w:r>
    </w:p>
    <w:p w14:paraId="0A007DFD">
      <w:pPr>
        <w:rPr>
          <w:rFonts w:hint="default"/>
          <w:b/>
          <w:bCs/>
          <w:color w:val="000000"/>
          <w:szCs w:val="21"/>
          <w:lang w:val="en-US" w:eastAsia="zh-CN"/>
        </w:rPr>
      </w:pPr>
    </w:p>
    <w:p w14:paraId="70832493">
      <w:pPr>
        <w:ind w:firstLine="420" w:firstLineChars="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Golda 的 “2025 年令人兴奋的五本书”： 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ab/>
      </w:r>
      <w:bookmarkStart w:id="8" w:name="_GoBack"/>
      <w:bookmarkEnd w:id="8"/>
      <w:r>
        <w:rPr>
          <w:rFonts w:hint="default"/>
          <w:b w:val="0"/>
          <w:bCs w:val="0"/>
          <w:color w:val="000000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instrText xml:space="preserve"> HYPERLINK "https://www.goldaguide.com/p/five-books-we-re-excited-about-in-2025" </w:instrTex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fldChar w:fldCharType="separate"/>
      </w:r>
      <w:r>
        <w:rPr>
          <w:rStyle w:val="16"/>
          <w:rFonts w:hint="default"/>
          <w:b w:val="0"/>
          <w:bCs w:val="0"/>
          <w:szCs w:val="21"/>
          <w:lang w:val="en-US" w:eastAsia="zh-CN"/>
        </w:rPr>
        <w:t>https://www.goldaguide.com/p/five-books-we-re-excited-about-in-2025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</w:t>
      </w:r>
    </w:p>
    <w:p w14:paraId="6B052127">
      <w:pPr>
        <w:rPr>
          <w:rFonts w:hint="default"/>
          <w:b/>
          <w:bCs/>
          <w:color w:val="000000"/>
          <w:szCs w:val="21"/>
          <w:lang w:val="en-US" w:eastAsia="zh-CN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6" w:name="OLE_LINK38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22A3"/>
    <w:rsid w:val="001630DE"/>
    <w:rsid w:val="00163F80"/>
    <w:rsid w:val="00167007"/>
    <w:rsid w:val="00170D26"/>
    <w:rsid w:val="001737CB"/>
    <w:rsid w:val="00193733"/>
    <w:rsid w:val="00195D6F"/>
    <w:rsid w:val="001B2196"/>
    <w:rsid w:val="001B679D"/>
    <w:rsid w:val="001C6314"/>
    <w:rsid w:val="001C6D65"/>
    <w:rsid w:val="001D0115"/>
    <w:rsid w:val="001D0FAF"/>
    <w:rsid w:val="001D4E4F"/>
    <w:rsid w:val="001E069F"/>
    <w:rsid w:val="001F0F15"/>
    <w:rsid w:val="002068EA"/>
    <w:rsid w:val="002156D8"/>
    <w:rsid w:val="00215BF8"/>
    <w:rsid w:val="0021683F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1C11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4CB9"/>
    <w:rsid w:val="003B0D14"/>
    <w:rsid w:val="003C524C"/>
    <w:rsid w:val="003D49B4"/>
    <w:rsid w:val="003E7102"/>
    <w:rsid w:val="003F0A36"/>
    <w:rsid w:val="003F4DC2"/>
    <w:rsid w:val="003F745B"/>
    <w:rsid w:val="004039C9"/>
    <w:rsid w:val="00422383"/>
    <w:rsid w:val="00427236"/>
    <w:rsid w:val="00434A9C"/>
    <w:rsid w:val="00435906"/>
    <w:rsid w:val="00442196"/>
    <w:rsid w:val="0045656A"/>
    <w:rsid w:val="004655CB"/>
    <w:rsid w:val="00482ED9"/>
    <w:rsid w:val="00485E2E"/>
    <w:rsid w:val="00486E31"/>
    <w:rsid w:val="004B4E0F"/>
    <w:rsid w:val="004B533C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448CB"/>
    <w:rsid w:val="005508BD"/>
    <w:rsid w:val="00553CE6"/>
    <w:rsid w:val="00554EB4"/>
    <w:rsid w:val="00564FD9"/>
    <w:rsid w:val="005767C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17DE3"/>
    <w:rsid w:val="00620154"/>
    <w:rsid w:val="006217CF"/>
    <w:rsid w:val="0064373A"/>
    <w:rsid w:val="00655FA9"/>
    <w:rsid w:val="006656BA"/>
    <w:rsid w:val="00667C85"/>
    <w:rsid w:val="00680EFB"/>
    <w:rsid w:val="006B3FB0"/>
    <w:rsid w:val="006B6CAB"/>
    <w:rsid w:val="006D37ED"/>
    <w:rsid w:val="006E2E2E"/>
    <w:rsid w:val="006F7B62"/>
    <w:rsid w:val="007078E0"/>
    <w:rsid w:val="0071425D"/>
    <w:rsid w:val="00715F9D"/>
    <w:rsid w:val="007419C0"/>
    <w:rsid w:val="00747520"/>
    <w:rsid w:val="0075196D"/>
    <w:rsid w:val="00760722"/>
    <w:rsid w:val="00792AB2"/>
    <w:rsid w:val="007962CA"/>
    <w:rsid w:val="007A1F14"/>
    <w:rsid w:val="007A513F"/>
    <w:rsid w:val="007A5AA6"/>
    <w:rsid w:val="007B06DB"/>
    <w:rsid w:val="007B12BC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29CA"/>
    <w:rsid w:val="00816558"/>
    <w:rsid w:val="00851029"/>
    <w:rsid w:val="00852405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E6990"/>
    <w:rsid w:val="008F46C1"/>
    <w:rsid w:val="00906691"/>
    <w:rsid w:val="00913D34"/>
    <w:rsid w:val="00916A50"/>
    <w:rsid w:val="009208DA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9F5A57"/>
    <w:rsid w:val="00A10823"/>
    <w:rsid w:val="00A10F0C"/>
    <w:rsid w:val="00A1225E"/>
    <w:rsid w:val="00A314B8"/>
    <w:rsid w:val="00A318CB"/>
    <w:rsid w:val="00A32C68"/>
    <w:rsid w:val="00A45A3D"/>
    <w:rsid w:val="00A47186"/>
    <w:rsid w:val="00A54A8E"/>
    <w:rsid w:val="00A62162"/>
    <w:rsid w:val="00A6353E"/>
    <w:rsid w:val="00A71EAE"/>
    <w:rsid w:val="00A72798"/>
    <w:rsid w:val="00A82ADD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2085"/>
    <w:rsid w:val="00B254DB"/>
    <w:rsid w:val="00B262C1"/>
    <w:rsid w:val="00B321F2"/>
    <w:rsid w:val="00B46E7C"/>
    <w:rsid w:val="00B47582"/>
    <w:rsid w:val="00B54288"/>
    <w:rsid w:val="00B5540C"/>
    <w:rsid w:val="00B556D1"/>
    <w:rsid w:val="00B5587F"/>
    <w:rsid w:val="00B62889"/>
    <w:rsid w:val="00B63D45"/>
    <w:rsid w:val="00B648F3"/>
    <w:rsid w:val="00B6616C"/>
    <w:rsid w:val="00B713E9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07819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66EA4"/>
    <w:rsid w:val="00F80E8A"/>
    <w:rsid w:val="00FA2346"/>
    <w:rsid w:val="00FA294A"/>
    <w:rsid w:val="00FB277E"/>
    <w:rsid w:val="00FB5963"/>
    <w:rsid w:val="00FC3699"/>
    <w:rsid w:val="00FD049B"/>
    <w:rsid w:val="00FD2972"/>
    <w:rsid w:val="00FD3BC4"/>
    <w:rsid w:val="00FD7A0D"/>
    <w:rsid w:val="00FF01D6"/>
    <w:rsid w:val="03AE4EF7"/>
    <w:rsid w:val="04B21E8E"/>
    <w:rsid w:val="055F1B46"/>
    <w:rsid w:val="05885E20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941</Words>
  <Characters>1405</Characters>
  <Lines>13</Lines>
  <Paragraphs>3</Paragraphs>
  <TotalTime>52</TotalTime>
  <ScaleCrop>false</ScaleCrop>
  <LinksUpToDate>false</LinksUpToDate>
  <CharactersWithSpaces>1445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2024-11-26T08:06:00Z</dcterms:created>
  <dc:creator>Image</dc:creator>
  <cp:lastModifiedBy>SEER</cp:lastModifiedBy>
  <cp:lastPrinted>2005-06-10T06:33:00Z</cp:lastPrinted>
  <dcterms:modified xsi:type="dcterms:W3CDTF">2025-03-11T08:18:05Z</dcterms:modified>
  <dc:title>新 书 推 荐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F19ACFDF254D4DA5B865C7EDAD0640D1_13</vt:lpwstr>
  </property>
  <property fmtid="{D5CDD505-2E9C-101B-9397-08002B2CF9AE}" pid="4" name="KSOTemplateDocerSaveRecord">
    <vt:lpwstr>eyJoZGlkIjoiM2E5ZmQyNDQ0YTIwM2Y5OGZlZDJjYjFmNjJmODNiZGYiLCJ1c2VySWQiOiIzMTY4NjA3MjQifQ==</vt:lpwstr>
  </property>
</Properties>
</file>